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58D8" w:rsidRDefault="006A58D8" w:rsidP="006A58D8">
      <w:pPr>
        <w:pStyle w:val="1"/>
        <w:ind w:left="395"/>
        <w:jc w:val="center"/>
        <w:rPr>
          <w:rStyle w:val="af4"/>
        </w:rPr>
      </w:pPr>
      <w:r w:rsidRPr="001C3255">
        <w:rPr>
          <w:rStyle w:val="af4"/>
          <w:iCs w:val="0"/>
          <w:noProof/>
        </w:rPr>
        <w:drawing>
          <wp:inline distT="0" distB="0" distL="0" distR="0" wp14:anchorId="7835491D" wp14:editId="2F42DB1E">
            <wp:extent cx="678180" cy="731520"/>
            <wp:effectExtent l="0" t="0" r="0" b="0"/>
            <wp:docPr id="2" name="Рисунок 2"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8180" cy="731520"/>
                    </a:xfrm>
                    <a:prstGeom prst="rect">
                      <a:avLst/>
                    </a:prstGeom>
                    <a:noFill/>
                    <a:ln>
                      <a:noFill/>
                    </a:ln>
                  </pic:spPr>
                </pic:pic>
              </a:graphicData>
            </a:graphic>
          </wp:inline>
        </w:drawing>
      </w:r>
    </w:p>
    <w:p w:rsidR="006A58D8" w:rsidRPr="007574D4" w:rsidRDefault="006A58D8" w:rsidP="0021503F">
      <w:pPr>
        <w:pStyle w:val="1"/>
        <w:spacing w:before="0"/>
        <w:ind w:left="395"/>
        <w:jc w:val="center"/>
        <w:rPr>
          <w:rStyle w:val="af4"/>
          <w:rFonts w:ascii="Times New Roman" w:hAnsi="Times New Roman" w:cs="Times New Roman"/>
          <w:b/>
          <w:i w:val="0"/>
          <w:color w:val="auto"/>
          <w:sz w:val="36"/>
          <w:szCs w:val="36"/>
        </w:rPr>
      </w:pPr>
      <w:r w:rsidRPr="007574D4">
        <w:rPr>
          <w:rStyle w:val="af4"/>
          <w:rFonts w:ascii="Times New Roman" w:hAnsi="Times New Roman" w:cs="Times New Roman"/>
          <w:b/>
          <w:i w:val="0"/>
          <w:color w:val="auto"/>
          <w:sz w:val="36"/>
          <w:szCs w:val="36"/>
        </w:rPr>
        <w:t>Администрация</w:t>
      </w:r>
    </w:p>
    <w:p w:rsidR="006A58D8" w:rsidRPr="007574D4" w:rsidRDefault="006A58D8" w:rsidP="0021503F">
      <w:pPr>
        <w:pStyle w:val="1"/>
        <w:spacing w:before="0"/>
        <w:ind w:left="395"/>
        <w:jc w:val="center"/>
        <w:rPr>
          <w:rStyle w:val="af4"/>
          <w:rFonts w:ascii="Times New Roman" w:hAnsi="Times New Roman" w:cs="Times New Roman"/>
          <w:b/>
          <w:i w:val="0"/>
          <w:color w:val="auto"/>
          <w:sz w:val="36"/>
          <w:szCs w:val="36"/>
        </w:rPr>
      </w:pPr>
      <w:r w:rsidRPr="007574D4">
        <w:rPr>
          <w:rStyle w:val="af4"/>
          <w:rFonts w:ascii="Times New Roman" w:hAnsi="Times New Roman" w:cs="Times New Roman"/>
          <w:b/>
          <w:i w:val="0"/>
          <w:color w:val="auto"/>
          <w:sz w:val="36"/>
          <w:szCs w:val="36"/>
        </w:rPr>
        <w:t>Красногвардейского сельского поселения</w:t>
      </w:r>
    </w:p>
    <w:p w:rsidR="006A58D8" w:rsidRPr="007574D4" w:rsidRDefault="006A58D8" w:rsidP="0021503F">
      <w:pPr>
        <w:pStyle w:val="1"/>
        <w:spacing w:before="0"/>
        <w:ind w:left="395"/>
        <w:jc w:val="center"/>
        <w:rPr>
          <w:rStyle w:val="af4"/>
          <w:rFonts w:ascii="Times New Roman" w:hAnsi="Times New Roman" w:cs="Times New Roman"/>
          <w:b/>
          <w:i w:val="0"/>
          <w:color w:val="auto"/>
          <w:sz w:val="36"/>
          <w:szCs w:val="36"/>
        </w:rPr>
      </w:pPr>
      <w:r w:rsidRPr="007574D4">
        <w:rPr>
          <w:rStyle w:val="af4"/>
          <w:rFonts w:ascii="Times New Roman" w:hAnsi="Times New Roman" w:cs="Times New Roman"/>
          <w:b/>
          <w:i w:val="0"/>
          <w:color w:val="auto"/>
          <w:sz w:val="36"/>
          <w:szCs w:val="36"/>
        </w:rPr>
        <w:t>Советского района Республики Крым</w:t>
      </w:r>
    </w:p>
    <w:p w:rsidR="006A58D8" w:rsidRPr="007574D4" w:rsidRDefault="006A58D8" w:rsidP="0021503F">
      <w:pPr>
        <w:pStyle w:val="a3"/>
        <w:shd w:val="clear" w:color="auto" w:fill="FFFFFF"/>
        <w:spacing w:before="0" w:beforeAutospacing="0" w:after="0" w:afterAutospacing="0"/>
        <w:jc w:val="center"/>
        <w:rPr>
          <w:b/>
          <w:bCs/>
          <w:sz w:val="28"/>
          <w:szCs w:val="28"/>
        </w:rPr>
      </w:pPr>
    </w:p>
    <w:p w:rsidR="006A58D8" w:rsidRPr="0021503F" w:rsidRDefault="006A58D8" w:rsidP="0021503F">
      <w:pPr>
        <w:pStyle w:val="a3"/>
        <w:shd w:val="clear" w:color="auto" w:fill="FFFFFF"/>
        <w:spacing w:before="0" w:beforeAutospacing="0" w:after="0" w:afterAutospacing="0"/>
        <w:jc w:val="center"/>
        <w:rPr>
          <w:b/>
          <w:bCs/>
          <w:color w:val="000000"/>
          <w:sz w:val="32"/>
          <w:szCs w:val="32"/>
        </w:rPr>
      </w:pPr>
      <w:r w:rsidRPr="0021503F">
        <w:rPr>
          <w:b/>
          <w:bCs/>
          <w:color w:val="000000"/>
          <w:sz w:val="32"/>
          <w:szCs w:val="32"/>
        </w:rPr>
        <w:t xml:space="preserve">ПОСТАНОВЛЕНИЕ </w:t>
      </w:r>
    </w:p>
    <w:p w:rsidR="006A58D8" w:rsidRDefault="006A58D8" w:rsidP="006A58D8">
      <w:pPr>
        <w:pStyle w:val="a3"/>
        <w:shd w:val="clear" w:color="auto" w:fill="FFFFFF"/>
        <w:spacing w:after="0"/>
        <w:jc w:val="center"/>
        <w:rPr>
          <w:sz w:val="28"/>
          <w:szCs w:val="28"/>
        </w:rPr>
      </w:pPr>
      <w:r>
        <w:rPr>
          <w:b/>
          <w:bCs/>
          <w:color w:val="000000"/>
          <w:sz w:val="28"/>
          <w:szCs w:val="28"/>
        </w:rPr>
        <w:t>№_</w:t>
      </w:r>
      <w:r w:rsidR="00BE7243">
        <w:rPr>
          <w:b/>
          <w:bCs/>
          <w:color w:val="000000"/>
          <w:sz w:val="28"/>
          <w:szCs w:val="28"/>
        </w:rPr>
        <w:t>147</w:t>
      </w:r>
      <w:r>
        <w:rPr>
          <w:b/>
          <w:bCs/>
          <w:color w:val="000000"/>
          <w:sz w:val="28"/>
          <w:szCs w:val="28"/>
        </w:rPr>
        <w:t>___</w:t>
      </w:r>
    </w:p>
    <w:p w:rsidR="006A58D8" w:rsidRDefault="006A58D8" w:rsidP="006A58D8">
      <w:pPr>
        <w:jc w:val="center"/>
        <w:rPr>
          <w:b/>
          <w:bCs/>
          <w:sz w:val="36"/>
          <w:szCs w:val="36"/>
        </w:rPr>
      </w:pPr>
      <w:r>
        <w:rPr>
          <w:b/>
          <w:bCs/>
          <w:sz w:val="36"/>
          <w:szCs w:val="36"/>
        </w:rPr>
        <w:t xml:space="preserve">    </w:t>
      </w:r>
    </w:p>
    <w:p w:rsidR="006A58D8" w:rsidRDefault="006A58D8" w:rsidP="006A58D8">
      <w:pPr>
        <w:rPr>
          <w:b/>
          <w:bCs/>
          <w:sz w:val="28"/>
          <w:szCs w:val="28"/>
        </w:rPr>
      </w:pPr>
      <w:r w:rsidRPr="00B44355">
        <w:rPr>
          <w:sz w:val="28"/>
          <w:szCs w:val="28"/>
        </w:rPr>
        <w:t xml:space="preserve">от </w:t>
      </w:r>
      <w:r w:rsidR="00BE7243">
        <w:rPr>
          <w:sz w:val="28"/>
          <w:szCs w:val="28"/>
        </w:rPr>
        <w:t>03</w:t>
      </w:r>
      <w:r>
        <w:rPr>
          <w:sz w:val="28"/>
          <w:szCs w:val="28"/>
        </w:rPr>
        <w:t xml:space="preserve"> ноября 2017 </w:t>
      </w:r>
      <w:r w:rsidRPr="00B44355">
        <w:rPr>
          <w:sz w:val="28"/>
          <w:szCs w:val="28"/>
        </w:rPr>
        <w:t xml:space="preserve"> года                                      </w:t>
      </w:r>
      <w:r>
        <w:rPr>
          <w:sz w:val="28"/>
          <w:szCs w:val="28"/>
        </w:rPr>
        <w:t xml:space="preserve">                с.Красногвардейское</w:t>
      </w:r>
      <w:r w:rsidRPr="00B44355">
        <w:rPr>
          <w:sz w:val="28"/>
          <w:szCs w:val="28"/>
        </w:rPr>
        <w:t xml:space="preserve">        </w:t>
      </w:r>
      <w:r>
        <w:rPr>
          <w:sz w:val="28"/>
          <w:szCs w:val="28"/>
        </w:rPr>
        <w:t xml:space="preserve">                           </w:t>
      </w:r>
    </w:p>
    <w:p w:rsidR="006A58D8" w:rsidRDefault="006A58D8" w:rsidP="002203E8">
      <w:pPr>
        <w:rPr>
          <w:b/>
          <w:bCs/>
          <w:sz w:val="28"/>
          <w:szCs w:val="28"/>
        </w:rPr>
      </w:pPr>
      <w:bookmarkStart w:id="0" w:name="_GoBack"/>
      <w:bookmarkEnd w:id="0"/>
    </w:p>
    <w:p w:rsidR="006A58D8" w:rsidRDefault="006A58D8" w:rsidP="002203E8">
      <w:pPr>
        <w:rPr>
          <w:b/>
          <w:bCs/>
          <w:sz w:val="28"/>
          <w:szCs w:val="28"/>
        </w:rPr>
      </w:pPr>
    </w:p>
    <w:p w:rsidR="006A58D8" w:rsidRDefault="006A58D8" w:rsidP="002203E8">
      <w:pPr>
        <w:rPr>
          <w:b/>
          <w:bCs/>
          <w:sz w:val="28"/>
          <w:szCs w:val="28"/>
        </w:rPr>
      </w:pPr>
    </w:p>
    <w:p w:rsidR="002203E8" w:rsidRPr="00E4650B" w:rsidRDefault="002203E8" w:rsidP="002203E8">
      <w:pPr>
        <w:rPr>
          <w:b/>
          <w:bCs/>
          <w:sz w:val="28"/>
          <w:szCs w:val="28"/>
        </w:rPr>
      </w:pPr>
      <w:r w:rsidRPr="00E4650B">
        <w:rPr>
          <w:b/>
          <w:bCs/>
          <w:sz w:val="28"/>
          <w:szCs w:val="28"/>
        </w:rPr>
        <w:t>Об утверждении Прогноза</w:t>
      </w:r>
      <w:r w:rsidR="00EA66FD" w:rsidRPr="00E4650B">
        <w:rPr>
          <w:b/>
          <w:bCs/>
          <w:sz w:val="28"/>
          <w:szCs w:val="28"/>
        </w:rPr>
        <w:t xml:space="preserve"> </w:t>
      </w:r>
      <w:r w:rsidRPr="00E4650B">
        <w:rPr>
          <w:b/>
          <w:bCs/>
          <w:sz w:val="28"/>
          <w:szCs w:val="28"/>
        </w:rPr>
        <w:t xml:space="preserve">социально-экономического развития </w:t>
      </w:r>
    </w:p>
    <w:p w:rsidR="00EA66FD" w:rsidRPr="00E4650B" w:rsidRDefault="006A58D8" w:rsidP="002203E8">
      <w:pPr>
        <w:jc w:val="both"/>
        <w:rPr>
          <w:b/>
          <w:bCs/>
          <w:sz w:val="28"/>
          <w:szCs w:val="28"/>
        </w:rPr>
      </w:pPr>
      <w:r>
        <w:rPr>
          <w:b/>
          <w:bCs/>
          <w:sz w:val="28"/>
          <w:szCs w:val="28"/>
        </w:rPr>
        <w:t>Красногвардейского</w:t>
      </w:r>
      <w:r w:rsidR="002203E8" w:rsidRPr="00E4650B">
        <w:rPr>
          <w:b/>
          <w:bCs/>
          <w:sz w:val="28"/>
          <w:szCs w:val="28"/>
        </w:rPr>
        <w:t xml:space="preserve"> сельского поселения</w:t>
      </w:r>
    </w:p>
    <w:p w:rsidR="002203E8" w:rsidRPr="00E4650B" w:rsidRDefault="002203E8" w:rsidP="002203E8">
      <w:pPr>
        <w:jc w:val="both"/>
        <w:rPr>
          <w:b/>
          <w:bCs/>
          <w:sz w:val="28"/>
          <w:szCs w:val="28"/>
        </w:rPr>
      </w:pPr>
      <w:r w:rsidRPr="00E4650B">
        <w:rPr>
          <w:b/>
          <w:bCs/>
          <w:sz w:val="28"/>
          <w:szCs w:val="28"/>
        </w:rPr>
        <w:t xml:space="preserve">Советского района Республики Крым </w:t>
      </w:r>
    </w:p>
    <w:p w:rsidR="002203E8" w:rsidRPr="00E4650B" w:rsidRDefault="00EA66FD" w:rsidP="002203E8">
      <w:pPr>
        <w:rPr>
          <w:b/>
          <w:bCs/>
          <w:sz w:val="28"/>
          <w:szCs w:val="28"/>
        </w:rPr>
      </w:pPr>
      <w:r w:rsidRPr="00E4650B">
        <w:rPr>
          <w:b/>
          <w:bCs/>
          <w:sz w:val="28"/>
          <w:szCs w:val="28"/>
        </w:rPr>
        <w:t xml:space="preserve">на 2018 год и плановый период 2019 </w:t>
      </w:r>
      <w:r w:rsidR="007574D4">
        <w:rPr>
          <w:b/>
          <w:bCs/>
          <w:sz w:val="28"/>
          <w:szCs w:val="28"/>
        </w:rPr>
        <w:t>-</w:t>
      </w:r>
      <w:r w:rsidRPr="00E4650B">
        <w:rPr>
          <w:b/>
          <w:bCs/>
          <w:sz w:val="28"/>
          <w:szCs w:val="28"/>
        </w:rPr>
        <w:t xml:space="preserve"> 2020</w:t>
      </w:r>
      <w:r w:rsidR="002203E8" w:rsidRPr="00E4650B">
        <w:rPr>
          <w:b/>
          <w:bCs/>
          <w:sz w:val="28"/>
          <w:szCs w:val="28"/>
        </w:rPr>
        <w:t xml:space="preserve"> годов</w:t>
      </w:r>
    </w:p>
    <w:p w:rsidR="004E2B27" w:rsidRDefault="004E2B27" w:rsidP="00093255">
      <w:pPr>
        <w:ind w:firstLine="708"/>
        <w:jc w:val="both"/>
        <w:rPr>
          <w:sz w:val="28"/>
          <w:szCs w:val="28"/>
        </w:rPr>
      </w:pPr>
    </w:p>
    <w:p w:rsidR="000105B4" w:rsidRPr="00042FAA" w:rsidRDefault="000105B4" w:rsidP="00093255">
      <w:pPr>
        <w:ind w:firstLine="708"/>
        <w:jc w:val="both"/>
        <w:rPr>
          <w:sz w:val="28"/>
          <w:szCs w:val="28"/>
        </w:rPr>
      </w:pPr>
      <w:r w:rsidRPr="00042FAA">
        <w:rPr>
          <w:sz w:val="28"/>
          <w:szCs w:val="28"/>
        </w:rPr>
        <w:t>В соответствии с Федеральным законом от 06.10.2003 №131-ФЗ «Об общих принципах организации местного самоуправления в Российской Федерации», Законом Республики Крым от 21 августа 2014 года № 54-ЗРК «Об основах местного самоуправления в Республике Крым», в соответствии со статьями 173, 174 Бюджетно</w:t>
      </w:r>
      <w:r w:rsidR="003A2712" w:rsidRPr="00042FAA">
        <w:rPr>
          <w:sz w:val="28"/>
          <w:szCs w:val="28"/>
        </w:rPr>
        <w:t>го кодекса Российской Федерации</w:t>
      </w:r>
      <w:r w:rsidR="00093255" w:rsidRPr="00042FAA">
        <w:rPr>
          <w:sz w:val="28"/>
          <w:szCs w:val="28"/>
        </w:rPr>
        <w:t xml:space="preserve">, </w:t>
      </w:r>
      <w:r w:rsidRPr="00042FAA">
        <w:rPr>
          <w:sz w:val="28"/>
          <w:szCs w:val="28"/>
        </w:rPr>
        <w:t xml:space="preserve">рассмотрев прогноз социально-экономического развития </w:t>
      </w:r>
      <w:r w:rsidR="00093255" w:rsidRPr="00042FAA">
        <w:rPr>
          <w:sz w:val="28"/>
          <w:szCs w:val="28"/>
        </w:rPr>
        <w:t xml:space="preserve">муниципального образования </w:t>
      </w:r>
      <w:r w:rsidR="006A58D8">
        <w:rPr>
          <w:sz w:val="28"/>
          <w:szCs w:val="28"/>
        </w:rPr>
        <w:t>Красногвардейское</w:t>
      </w:r>
      <w:r w:rsidRPr="00042FAA">
        <w:rPr>
          <w:sz w:val="28"/>
          <w:szCs w:val="28"/>
        </w:rPr>
        <w:t xml:space="preserve"> сельск</w:t>
      </w:r>
      <w:r w:rsidR="00093255" w:rsidRPr="00042FAA">
        <w:rPr>
          <w:sz w:val="28"/>
          <w:szCs w:val="28"/>
        </w:rPr>
        <w:t>ое поселение Советского района Р</w:t>
      </w:r>
      <w:r w:rsidR="004E2B27">
        <w:rPr>
          <w:sz w:val="28"/>
          <w:szCs w:val="28"/>
        </w:rPr>
        <w:t>еспублики Крым на 2018-2020</w:t>
      </w:r>
      <w:r w:rsidRPr="00042FAA">
        <w:rPr>
          <w:sz w:val="28"/>
          <w:szCs w:val="28"/>
        </w:rPr>
        <w:t xml:space="preserve"> годы, </w:t>
      </w:r>
      <w:r w:rsidR="003A2712" w:rsidRPr="00042FAA">
        <w:rPr>
          <w:sz w:val="28"/>
          <w:szCs w:val="28"/>
        </w:rPr>
        <w:t>а</w:t>
      </w:r>
      <w:r w:rsidRPr="00042FAA">
        <w:rPr>
          <w:sz w:val="28"/>
          <w:szCs w:val="28"/>
        </w:rPr>
        <w:t xml:space="preserve">дминистрация </w:t>
      </w:r>
      <w:r w:rsidR="006A58D8">
        <w:rPr>
          <w:sz w:val="28"/>
          <w:szCs w:val="28"/>
        </w:rPr>
        <w:t>Красногвардейского</w:t>
      </w:r>
      <w:r w:rsidRPr="00042FAA">
        <w:rPr>
          <w:sz w:val="28"/>
          <w:szCs w:val="28"/>
        </w:rPr>
        <w:t xml:space="preserve"> сельского поселения </w:t>
      </w:r>
    </w:p>
    <w:p w:rsidR="003A2712" w:rsidRPr="00042FAA" w:rsidRDefault="003A2712" w:rsidP="00093255">
      <w:pPr>
        <w:ind w:firstLine="708"/>
        <w:jc w:val="both"/>
        <w:rPr>
          <w:sz w:val="28"/>
          <w:szCs w:val="28"/>
        </w:rPr>
      </w:pPr>
    </w:p>
    <w:p w:rsidR="000105B4" w:rsidRPr="00042FAA" w:rsidRDefault="000105B4" w:rsidP="003A2712">
      <w:pPr>
        <w:jc w:val="center"/>
        <w:rPr>
          <w:b/>
          <w:sz w:val="28"/>
          <w:szCs w:val="28"/>
        </w:rPr>
      </w:pPr>
      <w:r w:rsidRPr="00042FAA">
        <w:rPr>
          <w:b/>
          <w:sz w:val="28"/>
          <w:szCs w:val="28"/>
        </w:rPr>
        <w:t>ПОСТАНОВЛЯЕТ:</w:t>
      </w:r>
    </w:p>
    <w:p w:rsidR="003A2712" w:rsidRPr="00042FAA" w:rsidRDefault="003A2712" w:rsidP="000105B4">
      <w:pPr>
        <w:jc w:val="both"/>
        <w:rPr>
          <w:sz w:val="28"/>
          <w:szCs w:val="28"/>
        </w:rPr>
      </w:pPr>
    </w:p>
    <w:p w:rsidR="000105B4" w:rsidRPr="00042FAA" w:rsidRDefault="000105B4" w:rsidP="002203E8">
      <w:pPr>
        <w:ind w:firstLine="708"/>
        <w:jc w:val="both"/>
        <w:rPr>
          <w:sz w:val="28"/>
          <w:szCs w:val="28"/>
        </w:rPr>
      </w:pPr>
      <w:r w:rsidRPr="00042FAA">
        <w:rPr>
          <w:sz w:val="28"/>
          <w:szCs w:val="28"/>
        </w:rPr>
        <w:t xml:space="preserve">1. </w:t>
      </w:r>
      <w:r w:rsidR="00822A00">
        <w:rPr>
          <w:sz w:val="28"/>
          <w:szCs w:val="28"/>
        </w:rPr>
        <w:t>Утвердить</w:t>
      </w:r>
      <w:r w:rsidRPr="00042FAA">
        <w:rPr>
          <w:sz w:val="28"/>
          <w:szCs w:val="28"/>
        </w:rPr>
        <w:t xml:space="preserve"> </w:t>
      </w:r>
      <w:r w:rsidR="002203E8">
        <w:rPr>
          <w:bCs/>
          <w:sz w:val="28"/>
          <w:szCs w:val="28"/>
        </w:rPr>
        <w:t xml:space="preserve">Прогноз </w:t>
      </w:r>
      <w:r w:rsidR="002203E8" w:rsidRPr="002203E8">
        <w:rPr>
          <w:bCs/>
          <w:sz w:val="28"/>
          <w:szCs w:val="28"/>
        </w:rPr>
        <w:t xml:space="preserve">социально-экономического развития </w:t>
      </w:r>
      <w:r w:rsidR="006A58D8">
        <w:rPr>
          <w:bCs/>
          <w:sz w:val="28"/>
          <w:szCs w:val="28"/>
        </w:rPr>
        <w:t>Красногвардейского</w:t>
      </w:r>
      <w:r w:rsidR="002203E8" w:rsidRPr="002203E8">
        <w:rPr>
          <w:bCs/>
          <w:sz w:val="28"/>
          <w:szCs w:val="28"/>
        </w:rPr>
        <w:t xml:space="preserve"> сельского поселения Советског</w:t>
      </w:r>
      <w:r w:rsidR="004E2B27">
        <w:rPr>
          <w:bCs/>
          <w:sz w:val="28"/>
          <w:szCs w:val="28"/>
        </w:rPr>
        <w:t>о района Республики Крым на 2018 год и плановый период 2019 и 2020</w:t>
      </w:r>
      <w:r w:rsidR="002203E8" w:rsidRPr="002203E8">
        <w:rPr>
          <w:bCs/>
          <w:sz w:val="28"/>
          <w:szCs w:val="28"/>
        </w:rPr>
        <w:t xml:space="preserve"> </w:t>
      </w:r>
      <w:r w:rsidRPr="00042FAA">
        <w:rPr>
          <w:sz w:val="28"/>
          <w:szCs w:val="28"/>
        </w:rPr>
        <w:t xml:space="preserve">согласно приложению № 1. </w:t>
      </w:r>
    </w:p>
    <w:p w:rsidR="000105B4" w:rsidRDefault="000105B4" w:rsidP="003A2712">
      <w:pPr>
        <w:ind w:firstLine="708"/>
        <w:jc w:val="both"/>
        <w:rPr>
          <w:sz w:val="28"/>
          <w:szCs w:val="28"/>
        </w:rPr>
      </w:pPr>
      <w:r w:rsidRPr="00042FAA">
        <w:rPr>
          <w:sz w:val="28"/>
          <w:szCs w:val="28"/>
        </w:rPr>
        <w:t xml:space="preserve">2. Представить прогноз социально-экономического развития </w:t>
      </w:r>
      <w:r w:rsidR="006A58D8">
        <w:rPr>
          <w:sz w:val="28"/>
          <w:szCs w:val="28"/>
        </w:rPr>
        <w:t>Красногвардейское</w:t>
      </w:r>
      <w:r w:rsidRPr="00042FAA">
        <w:rPr>
          <w:sz w:val="28"/>
          <w:szCs w:val="28"/>
        </w:rPr>
        <w:t xml:space="preserve"> сельск</w:t>
      </w:r>
      <w:r w:rsidR="003A2712" w:rsidRPr="00042FAA">
        <w:rPr>
          <w:sz w:val="28"/>
          <w:szCs w:val="28"/>
        </w:rPr>
        <w:t>ое поселение Советского района Р</w:t>
      </w:r>
      <w:r w:rsidRPr="00042FAA">
        <w:rPr>
          <w:sz w:val="28"/>
          <w:szCs w:val="28"/>
        </w:rPr>
        <w:t>еспублики Кры</w:t>
      </w:r>
      <w:r w:rsidR="004E2B27">
        <w:rPr>
          <w:sz w:val="28"/>
          <w:szCs w:val="28"/>
        </w:rPr>
        <w:t>м на 2018</w:t>
      </w:r>
      <w:r w:rsidRPr="00042FAA">
        <w:rPr>
          <w:sz w:val="28"/>
          <w:szCs w:val="28"/>
        </w:rPr>
        <w:t xml:space="preserve"> год в установленном порядке в </w:t>
      </w:r>
      <w:r w:rsidR="006A58D8">
        <w:rPr>
          <w:sz w:val="28"/>
          <w:szCs w:val="28"/>
        </w:rPr>
        <w:t>Красногвардейский</w:t>
      </w:r>
      <w:r w:rsidRPr="00042FAA">
        <w:rPr>
          <w:sz w:val="28"/>
          <w:szCs w:val="28"/>
        </w:rPr>
        <w:t xml:space="preserve"> сельский совет Советского района Республики Крым с проектом решения «О бюджете </w:t>
      </w:r>
      <w:r w:rsidR="006A58D8">
        <w:rPr>
          <w:sz w:val="28"/>
          <w:szCs w:val="28"/>
        </w:rPr>
        <w:t>Красногвардейского</w:t>
      </w:r>
      <w:r w:rsidRPr="00042FAA">
        <w:rPr>
          <w:sz w:val="28"/>
          <w:szCs w:val="28"/>
        </w:rPr>
        <w:t xml:space="preserve"> сельско</w:t>
      </w:r>
      <w:r w:rsidR="003A2712" w:rsidRPr="00042FAA">
        <w:rPr>
          <w:sz w:val="28"/>
          <w:szCs w:val="28"/>
        </w:rPr>
        <w:t>го поселения Советского района Р</w:t>
      </w:r>
      <w:r w:rsidR="004E2B27">
        <w:rPr>
          <w:sz w:val="28"/>
          <w:szCs w:val="28"/>
        </w:rPr>
        <w:t>еспублики Крым на 2018</w:t>
      </w:r>
      <w:r w:rsidRPr="00042FAA">
        <w:rPr>
          <w:sz w:val="28"/>
          <w:szCs w:val="28"/>
        </w:rPr>
        <w:t xml:space="preserve"> год</w:t>
      </w:r>
      <w:r w:rsidR="006A58D8">
        <w:rPr>
          <w:sz w:val="28"/>
          <w:szCs w:val="28"/>
        </w:rPr>
        <w:t xml:space="preserve"> и плановый период 2019-2020годы</w:t>
      </w:r>
      <w:r w:rsidRPr="00042FAA">
        <w:rPr>
          <w:sz w:val="28"/>
          <w:szCs w:val="28"/>
        </w:rPr>
        <w:t xml:space="preserve">». </w:t>
      </w:r>
    </w:p>
    <w:p w:rsidR="00822A00" w:rsidRPr="00042FAA" w:rsidRDefault="00822A00" w:rsidP="003A2712">
      <w:pPr>
        <w:ind w:firstLine="708"/>
        <w:jc w:val="both"/>
        <w:rPr>
          <w:sz w:val="28"/>
          <w:szCs w:val="28"/>
        </w:rPr>
      </w:pPr>
    </w:p>
    <w:p w:rsidR="000105B4" w:rsidRDefault="000105B4" w:rsidP="003A2712">
      <w:pPr>
        <w:ind w:firstLine="708"/>
        <w:jc w:val="both"/>
        <w:rPr>
          <w:sz w:val="28"/>
          <w:szCs w:val="28"/>
        </w:rPr>
      </w:pPr>
      <w:r w:rsidRPr="00042FAA">
        <w:rPr>
          <w:sz w:val="28"/>
          <w:szCs w:val="28"/>
        </w:rPr>
        <w:t xml:space="preserve">3. Обнародовать прогноз социально-экономического развития </w:t>
      </w:r>
      <w:r w:rsidR="006A58D8">
        <w:rPr>
          <w:sz w:val="28"/>
          <w:szCs w:val="28"/>
        </w:rPr>
        <w:t>Красногвардейское</w:t>
      </w:r>
      <w:r w:rsidRPr="00042FAA">
        <w:rPr>
          <w:sz w:val="28"/>
          <w:szCs w:val="28"/>
        </w:rPr>
        <w:t xml:space="preserve"> сельск</w:t>
      </w:r>
      <w:r w:rsidR="003A2712" w:rsidRPr="00042FAA">
        <w:rPr>
          <w:sz w:val="28"/>
          <w:szCs w:val="28"/>
        </w:rPr>
        <w:t>ое поселение Советского района Р</w:t>
      </w:r>
      <w:r w:rsidR="004E2B27">
        <w:rPr>
          <w:sz w:val="28"/>
          <w:szCs w:val="28"/>
        </w:rPr>
        <w:t>еспублики Крым на 2018</w:t>
      </w:r>
      <w:r w:rsidR="006A58D8">
        <w:rPr>
          <w:sz w:val="28"/>
          <w:szCs w:val="28"/>
        </w:rPr>
        <w:t>г и плановый период 2019</w:t>
      </w:r>
      <w:r w:rsidR="004E2B27">
        <w:rPr>
          <w:sz w:val="28"/>
          <w:szCs w:val="28"/>
        </w:rPr>
        <w:t>-2020</w:t>
      </w:r>
      <w:r w:rsidR="006A58D8">
        <w:rPr>
          <w:sz w:val="28"/>
          <w:szCs w:val="28"/>
        </w:rPr>
        <w:t>г</w:t>
      </w:r>
      <w:r w:rsidRPr="00042FAA">
        <w:rPr>
          <w:sz w:val="28"/>
          <w:szCs w:val="28"/>
        </w:rPr>
        <w:t xml:space="preserve"> и данное постановление на </w:t>
      </w:r>
      <w:r w:rsidR="003A2712" w:rsidRPr="00042FAA">
        <w:rPr>
          <w:sz w:val="28"/>
          <w:szCs w:val="28"/>
        </w:rPr>
        <w:lastRenderedPageBreak/>
        <w:t>информационном стенде</w:t>
      </w:r>
      <w:r w:rsidRPr="00042FAA">
        <w:rPr>
          <w:sz w:val="28"/>
          <w:szCs w:val="28"/>
        </w:rPr>
        <w:t xml:space="preserve"> </w:t>
      </w:r>
      <w:r w:rsidR="006A58D8">
        <w:rPr>
          <w:sz w:val="28"/>
          <w:szCs w:val="28"/>
        </w:rPr>
        <w:t>Красногвардейского</w:t>
      </w:r>
      <w:r w:rsidRPr="00042FAA">
        <w:rPr>
          <w:sz w:val="28"/>
          <w:szCs w:val="28"/>
        </w:rPr>
        <w:t xml:space="preserve"> сельского совета и на официальном портале Правительства Республики Крым </w:t>
      </w:r>
      <w:r w:rsidRPr="00042FAA">
        <w:rPr>
          <w:color w:val="000000"/>
          <w:sz w:val="28"/>
          <w:szCs w:val="28"/>
        </w:rPr>
        <w:t>на странице Советского муниципального района sovmo.rk.gov.ru</w:t>
      </w:r>
      <w:r w:rsidRPr="00042FAA">
        <w:rPr>
          <w:sz w:val="28"/>
          <w:szCs w:val="28"/>
        </w:rPr>
        <w:t xml:space="preserve"> </w:t>
      </w:r>
    </w:p>
    <w:p w:rsidR="00822A00" w:rsidRPr="00042FAA" w:rsidRDefault="00822A00" w:rsidP="003A2712">
      <w:pPr>
        <w:ind w:firstLine="708"/>
        <w:jc w:val="both"/>
        <w:rPr>
          <w:sz w:val="28"/>
          <w:szCs w:val="28"/>
        </w:rPr>
      </w:pPr>
    </w:p>
    <w:p w:rsidR="00822A00" w:rsidRDefault="000105B4" w:rsidP="003A2712">
      <w:pPr>
        <w:ind w:firstLine="708"/>
        <w:jc w:val="both"/>
        <w:rPr>
          <w:sz w:val="28"/>
          <w:szCs w:val="28"/>
        </w:rPr>
      </w:pPr>
      <w:r w:rsidRPr="00042FAA">
        <w:rPr>
          <w:sz w:val="28"/>
          <w:szCs w:val="28"/>
        </w:rPr>
        <w:t>4. Постановление вступает в силу со дня его обнародования.</w:t>
      </w:r>
    </w:p>
    <w:p w:rsidR="000105B4" w:rsidRPr="00042FAA" w:rsidRDefault="000105B4" w:rsidP="003A2712">
      <w:pPr>
        <w:ind w:firstLine="708"/>
        <w:jc w:val="both"/>
        <w:rPr>
          <w:sz w:val="28"/>
          <w:szCs w:val="28"/>
        </w:rPr>
      </w:pPr>
      <w:r w:rsidRPr="00042FAA">
        <w:rPr>
          <w:sz w:val="28"/>
          <w:szCs w:val="28"/>
        </w:rPr>
        <w:t xml:space="preserve"> </w:t>
      </w:r>
    </w:p>
    <w:p w:rsidR="000105B4" w:rsidRDefault="000105B4" w:rsidP="003A2712">
      <w:pPr>
        <w:ind w:firstLine="708"/>
        <w:jc w:val="both"/>
        <w:rPr>
          <w:sz w:val="28"/>
          <w:szCs w:val="28"/>
        </w:rPr>
      </w:pPr>
      <w:r w:rsidRPr="00042FAA">
        <w:rPr>
          <w:sz w:val="28"/>
          <w:szCs w:val="28"/>
        </w:rPr>
        <w:t>5. Контроль за исполнением настоящего постановления оставляю за собой.</w:t>
      </w:r>
    </w:p>
    <w:p w:rsidR="004E2B27" w:rsidRPr="00042FAA" w:rsidRDefault="004E2B27" w:rsidP="003A2712">
      <w:pPr>
        <w:ind w:firstLine="708"/>
        <w:jc w:val="both"/>
        <w:rPr>
          <w:sz w:val="28"/>
          <w:szCs w:val="28"/>
        </w:rPr>
      </w:pPr>
    </w:p>
    <w:p w:rsidR="003A2712" w:rsidRPr="00042FAA" w:rsidRDefault="008E0FED" w:rsidP="008E0FED">
      <w:pPr>
        <w:jc w:val="both"/>
        <w:rPr>
          <w:sz w:val="28"/>
          <w:szCs w:val="28"/>
        </w:rPr>
      </w:pPr>
      <w:r w:rsidRPr="00042FAA">
        <w:rPr>
          <w:sz w:val="28"/>
          <w:szCs w:val="28"/>
        </w:rPr>
        <w:t xml:space="preserve">Председатель </w:t>
      </w:r>
      <w:r w:rsidR="006A58D8">
        <w:rPr>
          <w:sz w:val="28"/>
          <w:szCs w:val="28"/>
        </w:rPr>
        <w:t>Красногвардейского</w:t>
      </w:r>
      <w:r w:rsidRPr="00042FAA">
        <w:rPr>
          <w:sz w:val="28"/>
          <w:szCs w:val="28"/>
        </w:rPr>
        <w:t xml:space="preserve"> сельского совета-</w:t>
      </w:r>
    </w:p>
    <w:p w:rsidR="008E0FED" w:rsidRPr="00042FAA" w:rsidRDefault="008E0FED" w:rsidP="008E0FED">
      <w:pPr>
        <w:jc w:val="both"/>
        <w:rPr>
          <w:sz w:val="28"/>
          <w:szCs w:val="28"/>
        </w:rPr>
      </w:pPr>
      <w:r w:rsidRPr="00042FAA">
        <w:rPr>
          <w:sz w:val="28"/>
          <w:szCs w:val="28"/>
        </w:rPr>
        <w:t xml:space="preserve">глава администрации </w:t>
      </w:r>
    </w:p>
    <w:p w:rsidR="00535FB6" w:rsidRDefault="006A58D8" w:rsidP="00FF7796">
      <w:pPr>
        <w:jc w:val="both"/>
        <w:rPr>
          <w:sz w:val="28"/>
          <w:szCs w:val="28"/>
        </w:rPr>
      </w:pPr>
      <w:r>
        <w:rPr>
          <w:sz w:val="28"/>
          <w:szCs w:val="28"/>
        </w:rPr>
        <w:t>Красногвардейского</w:t>
      </w:r>
      <w:r w:rsidR="008E0FED" w:rsidRPr="00042FAA">
        <w:rPr>
          <w:sz w:val="28"/>
          <w:szCs w:val="28"/>
        </w:rPr>
        <w:t xml:space="preserve"> сельского поселения</w:t>
      </w:r>
      <w:r w:rsidR="003A2712" w:rsidRPr="00042FAA">
        <w:rPr>
          <w:sz w:val="28"/>
          <w:szCs w:val="28"/>
        </w:rPr>
        <w:tab/>
      </w:r>
      <w:r w:rsidR="003A2712" w:rsidRPr="00042FAA">
        <w:rPr>
          <w:sz w:val="28"/>
          <w:szCs w:val="28"/>
        </w:rPr>
        <w:tab/>
      </w:r>
      <w:r w:rsidR="003A2712" w:rsidRPr="00042FAA">
        <w:rPr>
          <w:sz w:val="28"/>
          <w:szCs w:val="28"/>
        </w:rPr>
        <w:tab/>
      </w:r>
      <w:r>
        <w:rPr>
          <w:sz w:val="28"/>
          <w:szCs w:val="28"/>
        </w:rPr>
        <w:t>Л.Н.Шкурина</w:t>
      </w:r>
    </w:p>
    <w:p w:rsidR="004E2B27" w:rsidRDefault="004E2B27">
      <w:pPr>
        <w:widowControl/>
        <w:autoSpaceDE/>
        <w:autoSpaceDN/>
        <w:adjustRightInd/>
        <w:rPr>
          <w:sz w:val="28"/>
          <w:szCs w:val="28"/>
        </w:rPr>
      </w:pPr>
      <w:r>
        <w:rPr>
          <w:sz w:val="28"/>
          <w:szCs w:val="28"/>
        </w:rPr>
        <w:br w:type="page"/>
      </w:r>
    </w:p>
    <w:p w:rsidR="003A2712" w:rsidRPr="00042FAA" w:rsidRDefault="003A2712" w:rsidP="00535FB6">
      <w:pPr>
        <w:pStyle w:val="11"/>
        <w:tabs>
          <w:tab w:val="left" w:pos="7900"/>
        </w:tabs>
        <w:ind w:firstLine="5103"/>
        <w:rPr>
          <w:sz w:val="28"/>
          <w:szCs w:val="28"/>
        </w:rPr>
      </w:pPr>
      <w:r w:rsidRPr="00042FAA">
        <w:rPr>
          <w:sz w:val="28"/>
          <w:szCs w:val="28"/>
        </w:rPr>
        <w:lastRenderedPageBreak/>
        <w:t>Приложение № 1</w:t>
      </w:r>
    </w:p>
    <w:p w:rsidR="003A2712" w:rsidRPr="00042FAA" w:rsidRDefault="006A58D8" w:rsidP="00535FB6">
      <w:pPr>
        <w:ind w:firstLine="5103"/>
        <w:rPr>
          <w:sz w:val="28"/>
          <w:szCs w:val="28"/>
        </w:rPr>
      </w:pPr>
      <w:r>
        <w:rPr>
          <w:sz w:val="28"/>
          <w:szCs w:val="28"/>
        </w:rPr>
        <w:t xml:space="preserve"> к</w:t>
      </w:r>
      <w:r w:rsidR="003A2712" w:rsidRPr="00042FAA">
        <w:rPr>
          <w:sz w:val="28"/>
          <w:szCs w:val="28"/>
        </w:rPr>
        <w:t xml:space="preserve"> Постановлению администрации</w:t>
      </w:r>
    </w:p>
    <w:p w:rsidR="006A58D8" w:rsidRDefault="006A58D8" w:rsidP="00535FB6">
      <w:pPr>
        <w:ind w:firstLine="5103"/>
        <w:rPr>
          <w:sz w:val="28"/>
          <w:szCs w:val="28"/>
        </w:rPr>
      </w:pPr>
      <w:r>
        <w:rPr>
          <w:sz w:val="28"/>
          <w:szCs w:val="28"/>
        </w:rPr>
        <w:t xml:space="preserve"> Красногвардейского</w:t>
      </w:r>
      <w:r w:rsidR="003A2712" w:rsidRPr="00042FAA">
        <w:rPr>
          <w:sz w:val="28"/>
          <w:szCs w:val="28"/>
        </w:rPr>
        <w:t xml:space="preserve"> сельского </w:t>
      </w:r>
      <w:r>
        <w:rPr>
          <w:sz w:val="28"/>
          <w:szCs w:val="28"/>
        </w:rPr>
        <w:t xml:space="preserve">           </w:t>
      </w:r>
    </w:p>
    <w:p w:rsidR="006A58D8" w:rsidRDefault="006A58D8" w:rsidP="00535FB6">
      <w:pPr>
        <w:ind w:firstLine="5103"/>
        <w:rPr>
          <w:sz w:val="28"/>
          <w:szCs w:val="28"/>
        </w:rPr>
      </w:pPr>
      <w:r>
        <w:rPr>
          <w:sz w:val="28"/>
          <w:szCs w:val="28"/>
        </w:rPr>
        <w:t xml:space="preserve"> </w:t>
      </w:r>
      <w:r w:rsidRPr="00042FAA">
        <w:rPr>
          <w:sz w:val="28"/>
          <w:szCs w:val="28"/>
        </w:rPr>
        <w:t>П</w:t>
      </w:r>
      <w:r w:rsidR="003A2712" w:rsidRPr="00042FAA">
        <w:rPr>
          <w:sz w:val="28"/>
          <w:szCs w:val="28"/>
        </w:rPr>
        <w:t>оселения</w:t>
      </w:r>
      <w:r>
        <w:rPr>
          <w:sz w:val="28"/>
          <w:szCs w:val="28"/>
        </w:rPr>
        <w:t xml:space="preserve"> </w:t>
      </w:r>
      <w:r w:rsidR="003A2712" w:rsidRPr="00042FAA">
        <w:rPr>
          <w:sz w:val="28"/>
          <w:szCs w:val="28"/>
        </w:rPr>
        <w:t xml:space="preserve">Советского района </w:t>
      </w:r>
      <w:r>
        <w:rPr>
          <w:sz w:val="28"/>
          <w:szCs w:val="28"/>
        </w:rPr>
        <w:t xml:space="preserve">  </w:t>
      </w:r>
    </w:p>
    <w:p w:rsidR="003A2712" w:rsidRPr="00042FAA" w:rsidRDefault="006A58D8" w:rsidP="00535FB6">
      <w:pPr>
        <w:ind w:firstLine="5103"/>
        <w:rPr>
          <w:sz w:val="28"/>
          <w:szCs w:val="28"/>
        </w:rPr>
      </w:pPr>
      <w:r>
        <w:rPr>
          <w:sz w:val="28"/>
          <w:szCs w:val="28"/>
        </w:rPr>
        <w:t xml:space="preserve"> </w:t>
      </w:r>
      <w:r w:rsidR="003A2712" w:rsidRPr="00042FAA">
        <w:rPr>
          <w:sz w:val="28"/>
          <w:szCs w:val="28"/>
        </w:rPr>
        <w:t>Республики Крым</w:t>
      </w:r>
    </w:p>
    <w:p w:rsidR="003A2712" w:rsidRPr="00042FAA" w:rsidRDefault="006A58D8" w:rsidP="00535FB6">
      <w:pPr>
        <w:ind w:firstLine="5103"/>
        <w:rPr>
          <w:sz w:val="28"/>
          <w:szCs w:val="28"/>
        </w:rPr>
      </w:pPr>
      <w:r>
        <w:rPr>
          <w:sz w:val="28"/>
          <w:szCs w:val="28"/>
        </w:rPr>
        <w:t xml:space="preserve"> </w:t>
      </w:r>
      <w:r w:rsidR="003A2712" w:rsidRPr="00042FAA">
        <w:rPr>
          <w:sz w:val="28"/>
          <w:szCs w:val="28"/>
        </w:rPr>
        <w:t>от «</w:t>
      </w:r>
      <w:r>
        <w:rPr>
          <w:sz w:val="28"/>
          <w:szCs w:val="28"/>
        </w:rPr>
        <w:t xml:space="preserve"> 0</w:t>
      </w:r>
      <w:r w:rsidR="00BE7243">
        <w:rPr>
          <w:sz w:val="28"/>
          <w:szCs w:val="28"/>
        </w:rPr>
        <w:t>3</w:t>
      </w:r>
      <w:r>
        <w:rPr>
          <w:sz w:val="28"/>
          <w:szCs w:val="28"/>
        </w:rPr>
        <w:t xml:space="preserve"> </w:t>
      </w:r>
      <w:r w:rsidR="003A2712" w:rsidRPr="00042FAA">
        <w:rPr>
          <w:sz w:val="28"/>
          <w:szCs w:val="28"/>
        </w:rPr>
        <w:t xml:space="preserve">» </w:t>
      </w:r>
      <w:r>
        <w:rPr>
          <w:sz w:val="28"/>
          <w:szCs w:val="28"/>
        </w:rPr>
        <w:t>ноября</w:t>
      </w:r>
      <w:r w:rsidR="00091BDE">
        <w:rPr>
          <w:sz w:val="28"/>
          <w:szCs w:val="28"/>
        </w:rPr>
        <w:t xml:space="preserve"> </w:t>
      </w:r>
      <w:r w:rsidR="004E2B27">
        <w:rPr>
          <w:sz w:val="28"/>
          <w:szCs w:val="28"/>
        </w:rPr>
        <w:t>2017</w:t>
      </w:r>
      <w:r w:rsidR="003A2712" w:rsidRPr="00042FAA">
        <w:rPr>
          <w:sz w:val="28"/>
          <w:szCs w:val="28"/>
        </w:rPr>
        <w:t xml:space="preserve"> г. №</w:t>
      </w:r>
      <w:r w:rsidR="004E2B27">
        <w:rPr>
          <w:sz w:val="28"/>
          <w:szCs w:val="28"/>
        </w:rPr>
        <w:t xml:space="preserve"> </w:t>
      </w:r>
      <w:r w:rsidR="00BE7243">
        <w:rPr>
          <w:sz w:val="28"/>
          <w:szCs w:val="28"/>
        </w:rPr>
        <w:t>147</w:t>
      </w:r>
    </w:p>
    <w:p w:rsidR="000105B4" w:rsidRPr="00042FAA" w:rsidRDefault="000105B4" w:rsidP="000105B4">
      <w:pPr>
        <w:jc w:val="right"/>
      </w:pPr>
    </w:p>
    <w:p w:rsidR="000105B4" w:rsidRPr="00042FAA" w:rsidRDefault="000105B4" w:rsidP="000105B4">
      <w:pPr>
        <w:jc w:val="right"/>
      </w:pPr>
    </w:p>
    <w:p w:rsidR="004E2B27" w:rsidRPr="00181949" w:rsidRDefault="004E2B27" w:rsidP="004E2B27">
      <w:pPr>
        <w:tabs>
          <w:tab w:val="left" w:pos="3240"/>
        </w:tabs>
        <w:spacing w:line="200" w:lineRule="atLeast"/>
        <w:rPr>
          <w:sz w:val="28"/>
          <w:szCs w:val="28"/>
        </w:rPr>
      </w:pPr>
    </w:p>
    <w:p w:rsidR="004E2B27" w:rsidRPr="00AE7DFC" w:rsidRDefault="004E2B27" w:rsidP="004E2B27">
      <w:pPr>
        <w:jc w:val="center"/>
        <w:rPr>
          <w:b/>
          <w:bCs/>
          <w:sz w:val="28"/>
          <w:szCs w:val="28"/>
        </w:rPr>
      </w:pPr>
      <w:r w:rsidRPr="00AE7DFC">
        <w:rPr>
          <w:b/>
          <w:bCs/>
          <w:sz w:val="28"/>
          <w:szCs w:val="28"/>
        </w:rPr>
        <w:t>ПРОГНОЗ</w:t>
      </w:r>
    </w:p>
    <w:p w:rsidR="004E2B27" w:rsidRDefault="004E2B27" w:rsidP="006A58D8">
      <w:pPr>
        <w:jc w:val="center"/>
        <w:rPr>
          <w:b/>
          <w:bCs/>
          <w:sz w:val="28"/>
          <w:szCs w:val="28"/>
        </w:rPr>
      </w:pPr>
      <w:r>
        <w:rPr>
          <w:b/>
          <w:bCs/>
          <w:sz w:val="28"/>
          <w:szCs w:val="28"/>
        </w:rPr>
        <w:t>с</w:t>
      </w:r>
      <w:r w:rsidRPr="00AE7DFC">
        <w:rPr>
          <w:b/>
          <w:bCs/>
          <w:sz w:val="28"/>
          <w:szCs w:val="28"/>
        </w:rPr>
        <w:t>оциально-экономического развития</w:t>
      </w:r>
    </w:p>
    <w:p w:rsidR="004E2B27" w:rsidRDefault="006A58D8" w:rsidP="006A58D8">
      <w:pPr>
        <w:jc w:val="center"/>
        <w:rPr>
          <w:b/>
          <w:bCs/>
          <w:sz w:val="28"/>
          <w:szCs w:val="28"/>
        </w:rPr>
      </w:pPr>
      <w:r>
        <w:rPr>
          <w:b/>
          <w:bCs/>
          <w:sz w:val="28"/>
          <w:szCs w:val="28"/>
        </w:rPr>
        <w:t>Красногвардейского</w:t>
      </w:r>
      <w:r w:rsidR="004E2B27" w:rsidRPr="00AE7DFC">
        <w:rPr>
          <w:b/>
          <w:bCs/>
          <w:sz w:val="28"/>
          <w:szCs w:val="28"/>
        </w:rPr>
        <w:t xml:space="preserve"> сельского поселения</w:t>
      </w:r>
      <w:r w:rsidR="004E2B27">
        <w:rPr>
          <w:b/>
          <w:bCs/>
          <w:sz w:val="28"/>
          <w:szCs w:val="28"/>
        </w:rPr>
        <w:t xml:space="preserve"> Советского района Республики Крым</w:t>
      </w:r>
      <w:r>
        <w:rPr>
          <w:b/>
          <w:bCs/>
          <w:sz w:val="28"/>
          <w:szCs w:val="28"/>
        </w:rPr>
        <w:t xml:space="preserve">  </w:t>
      </w:r>
      <w:r w:rsidR="004E2B27">
        <w:rPr>
          <w:b/>
          <w:bCs/>
          <w:sz w:val="28"/>
          <w:szCs w:val="28"/>
        </w:rPr>
        <w:t xml:space="preserve"> на 2018 год и плановый период 2019 и 2020</w:t>
      </w:r>
      <w:r w:rsidR="004E2B27" w:rsidRPr="00AE7DFC">
        <w:rPr>
          <w:b/>
          <w:bCs/>
          <w:sz w:val="28"/>
          <w:szCs w:val="28"/>
        </w:rPr>
        <w:t xml:space="preserve"> годов</w:t>
      </w:r>
    </w:p>
    <w:p w:rsidR="004E2B27" w:rsidRPr="008467BB" w:rsidRDefault="004E2B27" w:rsidP="004E2B27">
      <w:pPr>
        <w:ind w:firstLine="567"/>
        <w:jc w:val="both"/>
        <w:rPr>
          <w:color w:val="000000"/>
          <w:sz w:val="28"/>
          <w:szCs w:val="28"/>
        </w:rPr>
      </w:pPr>
    </w:p>
    <w:p w:rsidR="000105B4" w:rsidRDefault="007A6D68" w:rsidP="002203E8">
      <w:pPr>
        <w:jc w:val="center"/>
        <w:rPr>
          <w:b/>
        </w:rPr>
      </w:pPr>
      <w:r w:rsidRPr="00042FAA">
        <w:rPr>
          <w:b/>
        </w:rPr>
        <w:t xml:space="preserve"> (ОСНОВНЫЕ ПОКАЗАТЕЛИ)</w:t>
      </w:r>
    </w:p>
    <w:p w:rsidR="00AE7DFC" w:rsidRPr="00042FAA" w:rsidRDefault="00AE7DFC" w:rsidP="002203E8">
      <w:pPr>
        <w:jc w:val="center"/>
        <w:rPr>
          <w:b/>
        </w:rPr>
      </w:pPr>
    </w:p>
    <w:tbl>
      <w:tblPr>
        <w:tblStyle w:val="af3"/>
        <w:tblW w:w="10151" w:type="dxa"/>
        <w:tblLayout w:type="fixed"/>
        <w:tblLook w:val="04A0" w:firstRow="1" w:lastRow="0" w:firstColumn="1" w:lastColumn="0" w:noHBand="0" w:noVBand="1"/>
      </w:tblPr>
      <w:tblGrid>
        <w:gridCol w:w="592"/>
        <w:gridCol w:w="2918"/>
        <w:gridCol w:w="851"/>
        <w:gridCol w:w="613"/>
        <w:gridCol w:w="521"/>
        <w:gridCol w:w="475"/>
        <w:gridCol w:w="801"/>
        <w:gridCol w:w="425"/>
        <w:gridCol w:w="992"/>
        <w:gridCol w:w="992"/>
        <w:gridCol w:w="971"/>
      </w:tblGrid>
      <w:tr w:rsidR="00843022" w:rsidRPr="00AE7DFC" w:rsidTr="006F2451">
        <w:tc>
          <w:tcPr>
            <w:tcW w:w="592" w:type="dxa"/>
          </w:tcPr>
          <w:p w:rsidR="00AE7DFC" w:rsidRPr="00AE7DFC" w:rsidRDefault="00AE7DFC" w:rsidP="00881438">
            <w:pPr>
              <w:jc w:val="center"/>
              <w:rPr>
                <w:b/>
                <w:sz w:val="22"/>
                <w:szCs w:val="22"/>
              </w:rPr>
            </w:pPr>
            <w:r w:rsidRPr="00AE7DFC">
              <w:rPr>
                <w:b/>
                <w:sz w:val="22"/>
                <w:szCs w:val="22"/>
              </w:rPr>
              <w:t>№ п/п</w:t>
            </w:r>
          </w:p>
        </w:tc>
        <w:tc>
          <w:tcPr>
            <w:tcW w:w="2918" w:type="dxa"/>
          </w:tcPr>
          <w:p w:rsidR="00AE7DFC" w:rsidRPr="00AE7DFC" w:rsidRDefault="00AE7DFC" w:rsidP="00881438">
            <w:pPr>
              <w:jc w:val="center"/>
              <w:rPr>
                <w:b/>
                <w:sz w:val="22"/>
                <w:szCs w:val="22"/>
              </w:rPr>
            </w:pPr>
            <w:r w:rsidRPr="00AE7DFC">
              <w:rPr>
                <w:b/>
                <w:sz w:val="22"/>
                <w:szCs w:val="22"/>
              </w:rPr>
              <w:t>Наименование показателя</w:t>
            </w:r>
          </w:p>
        </w:tc>
        <w:tc>
          <w:tcPr>
            <w:tcW w:w="1464" w:type="dxa"/>
            <w:gridSpan w:val="2"/>
          </w:tcPr>
          <w:p w:rsidR="00AE7DFC" w:rsidRPr="00AE7DFC" w:rsidRDefault="00AE7DFC" w:rsidP="00881438">
            <w:pPr>
              <w:jc w:val="center"/>
              <w:rPr>
                <w:b/>
                <w:sz w:val="22"/>
                <w:szCs w:val="22"/>
              </w:rPr>
            </w:pPr>
            <w:r w:rsidRPr="00AE7DFC">
              <w:rPr>
                <w:b/>
                <w:sz w:val="22"/>
                <w:szCs w:val="22"/>
              </w:rPr>
              <w:t>Единица измерения</w:t>
            </w:r>
          </w:p>
        </w:tc>
        <w:tc>
          <w:tcPr>
            <w:tcW w:w="996" w:type="dxa"/>
            <w:gridSpan w:val="2"/>
          </w:tcPr>
          <w:p w:rsidR="00AE7DFC" w:rsidRPr="00AE7DFC" w:rsidRDefault="00FA2769" w:rsidP="00881438">
            <w:pPr>
              <w:jc w:val="center"/>
              <w:rPr>
                <w:b/>
                <w:sz w:val="22"/>
                <w:szCs w:val="22"/>
              </w:rPr>
            </w:pPr>
            <w:r>
              <w:rPr>
                <w:b/>
                <w:sz w:val="22"/>
                <w:szCs w:val="22"/>
              </w:rPr>
              <w:t>2016</w:t>
            </w:r>
            <w:r w:rsidR="00AE7DFC" w:rsidRPr="00AE7DFC">
              <w:rPr>
                <w:b/>
                <w:sz w:val="22"/>
                <w:szCs w:val="22"/>
              </w:rPr>
              <w:t xml:space="preserve"> (отчёт)</w:t>
            </w:r>
          </w:p>
        </w:tc>
        <w:tc>
          <w:tcPr>
            <w:tcW w:w="1226" w:type="dxa"/>
            <w:gridSpan w:val="2"/>
          </w:tcPr>
          <w:p w:rsidR="00AE7DFC" w:rsidRPr="00AE7DFC" w:rsidRDefault="00FA2769" w:rsidP="00881438">
            <w:pPr>
              <w:jc w:val="center"/>
              <w:rPr>
                <w:b/>
                <w:sz w:val="22"/>
                <w:szCs w:val="22"/>
              </w:rPr>
            </w:pPr>
            <w:r>
              <w:rPr>
                <w:b/>
                <w:sz w:val="22"/>
                <w:szCs w:val="22"/>
              </w:rPr>
              <w:t>2017</w:t>
            </w:r>
            <w:r w:rsidR="00AE7DFC" w:rsidRPr="00AE7DFC">
              <w:rPr>
                <w:b/>
                <w:sz w:val="22"/>
                <w:szCs w:val="22"/>
              </w:rPr>
              <w:t xml:space="preserve"> (</w:t>
            </w:r>
            <w:r w:rsidR="00AE7DFC" w:rsidRPr="00AE7DFC">
              <w:rPr>
                <w:b/>
              </w:rPr>
              <w:t>предварительные итоги)</w:t>
            </w:r>
          </w:p>
        </w:tc>
        <w:tc>
          <w:tcPr>
            <w:tcW w:w="992" w:type="dxa"/>
          </w:tcPr>
          <w:p w:rsidR="00AE7DFC" w:rsidRDefault="00FA2769" w:rsidP="00881438">
            <w:pPr>
              <w:jc w:val="center"/>
              <w:rPr>
                <w:b/>
                <w:sz w:val="22"/>
                <w:szCs w:val="22"/>
              </w:rPr>
            </w:pPr>
            <w:r>
              <w:rPr>
                <w:b/>
                <w:sz w:val="22"/>
                <w:szCs w:val="22"/>
              </w:rPr>
              <w:t>2018</w:t>
            </w:r>
            <w:r w:rsidR="00AE7DFC" w:rsidRPr="00AE7DFC">
              <w:rPr>
                <w:b/>
                <w:sz w:val="22"/>
                <w:szCs w:val="22"/>
              </w:rPr>
              <w:t xml:space="preserve"> </w:t>
            </w:r>
          </w:p>
          <w:p w:rsidR="00AE7DFC" w:rsidRPr="00AE7DFC" w:rsidRDefault="00AE7DFC" w:rsidP="00881438">
            <w:pPr>
              <w:jc w:val="center"/>
              <w:rPr>
                <w:b/>
              </w:rPr>
            </w:pPr>
            <w:r w:rsidRPr="00AE7DFC">
              <w:rPr>
                <w:b/>
              </w:rPr>
              <w:t>(оценка)</w:t>
            </w:r>
          </w:p>
        </w:tc>
        <w:tc>
          <w:tcPr>
            <w:tcW w:w="992" w:type="dxa"/>
          </w:tcPr>
          <w:p w:rsidR="00AE7DFC" w:rsidRPr="00AE7DFC" w:rsidRDefault="00AE7DFC" w:rsidP="00881438">
            <w:pPr>
              <w:jc w:val="center"/>
              <w:rPr>
                <w:b/>
                <w:sz w:val="24"/>
                <w:szCs w:val="24"/>
              </w:rPr>
            </w:pPr>
            <w:r w:rsidRPr="00AE7DFC">
              <w:rPr>
                <w:b/>
                <w:sz w:val="24"/>
                <w:szCs w:val="24"/>
              </w:rPr>
              <w:t>201</w:t>
            </w:r>
            <w:r w:rsidR="00FA2769">
              <w:rPr>
                <w:b/>
                <w:sz w:val="24"/>
                <w:szCs w:val="24"/>
              </w:rPr>
              <w:t>9</w:t>
            </w:r>
          </w:p>
        </w:tc>
        <w:tc>
          <w:tcPr>
            <w:tcW w:w="971" w:type="dxa"/>
          </w:tcPr>
          <w:p w:rsidR="00AE7DFC" w:rsidRPr="00AE7DFC" w:rsidRDefault="00AE7DFC" w:rsidP="00881438">
            <w:pPr>
              <w:jc w:val="center"/>
              <w:rPr>
                <w:b/>
                <w:sz w:val="24"/>
                <w:szCs w:val="24"/>
              </w:rPr>
            </w:pPr>
            <w:r w:rsidRPr="00AE7DFC">
              <w:rPr>
                <w:b/>
                <w:sz w:val="24"/>
                <w:szCs w:val="24"/>
              </w:rPr>
              <w:t>20</w:t>
            </w:r>
            <w:r w:rsidR="00FA2769">
              <w:rPr>
                <w:b/>
                <w:sz w:val="24"/>
                <w:szCs w:val="24"/>
              </w:rPr>
              <w:t>20</w:t>
            </w:r>
          </w:p>
        </w:tc>
      </w:tr>
      <w:tr w:rsidR="00AE7DFC" w:rsidRPr="00AE7DFC" w:rsidTr="00843022">
        <w:tc>
          <w:tcPr>
            <w:tcW w:w="8188" w:type="dxa"/>
            <w:gridSpan w:val="9"/>
          </w:tcPr>
          <w:p w:rsidR="00AE7DFC" w:rsidRPr="00AE7DFC" w:rsidRDefault="00AE7DFC" w:rsidP="00AE7DFC">
            <w:pPr>
              <w:jc w:val="center"/>
              <w:rPr>
                <w:sz w:val="24"/>
                <w:szCs w:val="24"/>
              </w:rPr>
            </w:pPr>
            <w:r w:rsidRPr="00AE7DFC">
              <w:rPr>
                <w:sz w:val="24"/>
                <w:szCs w:val="24"/>
              </w:rPr>
              <w:t>Демографическая ситуация</w:t>
            </w:r>
          </w:p>
        </w:tc>
        <w:tc>
          <w:tcPr>
            <w:tcW w:w="992" w:type="dxa"/>
          </w:tcPr>
          <w:p w:rsidR="00AE7DFC" w:rsidRPr="00AE7DFC" w:rsidRDefault="00AE7DFC" w:rsidP="00881438">
            <w:pPr>
              <w:jc w:val="center"/>
              <w:rPr>
                <w:sz w:val="24"/>
                <w:szCs w:val="24"/>
              </w:rPr>
            </w:pPr>
          </w:p>
        </w:tc>
        <w:tc>
          <w:tcPr>
            <w:tcW w:w="971" w:type="dxa"/>
          </w:tcPr>
          <w:p w:rsidR="00AE7DFC" w:rsidRPr="00AE7DFC" w:rsidRDefault="00AE7DFC" w:rsidP="00881438">
            <w:pPr>
              <w:jc w:val="center"/>
              <w:rPr>
                <w:sz w:val="24"/>
                <w:szCs w:val="24"/>
              </w:rPr>
            </w:pPr>
          </w:p>
        </w:tc>
      </w:tr>
      <w:tr w:rsidR="00843022" w:rsidRPr="00AE7DFC" w:rsidTr="006F2451">
        <w:tc>
          <w:tcPr>
            <w:tcW w:w="592" w:type="dxa"/>
          </w:tcPr>
          <w:p w:rsidR="00AE7DFC" w:rsidRPr="00AE7DFC" w:rsidRDefault="00AE7DFC" w:rsidP="00881438">
            <w:pPr>
              <w:jc w:val="center"/>
              <w:rPr>
                <w:sz w:val="24"/>
                <w:szCs w:val="24"/>
              </w:rPr>
            </w:pPr>
            <w:r w:rsidRPr="00AE7DFC">
              <w:rPr>
                <w:sz w:val="24"/>
                <w:szCs w:val="24"/>
              </w:rPr>
              <w:t>1</w:t>
            </w:r>
          </w:p>
        </w:tc>
        <w:tc>
          <w:tcPr>
            <w:tcW w:w="2918" w:type="dxa"/>
          </w:tcPr>
          <w:p w:rsidR="00AE7DFC" w:rsidRPr="00AE7DFC" w:rsidRDefault="00AE7DFC" w:rsidP="00881438">
            <w:pPr>
              <w:rPr>
                <w:sz w:val="24"/>
                <w:szCs w:val="24"/>
              </w:rPr>
            </w:pPr>
            <w:r w:rsidRPr="00AE7DFC">
              <w:rPr>
                <w:sz w:val="24"/>
                <w:szCs w:val="24"/>
              </w:rPr>
              <w:t>Численность постоянного населения (среднегодовая)</w:t>
            </w:r>
          </w:p>
        </w:tc>
        <w:tc>
          <w:tcPr>
            <w:tcW w:w="1464" w:type="dxa"/>
            <w:gridSpan w:val="2"/>
          </w:tcPr>
          <w:p w:rsidR="00AE7DFC" w:rsidRPr="00AE7DFC" w:rsidRDefault="00AE7DFC" w:rsidP="00881438">
            <w:pPr>
              <w:jc w:val="center"/>
              <w:rPr>
                <w:sz w:val="24"/>
                <w:szCs w:val="24"/>
              </w:rPr>
            </w:pPr>
            <w:r w:rsidRPr="00AE7DFC">
              <w:rPr>
                <w:sz w:val="24"/>
                <w:szCs w:val="24"/>
              </w:rPr>
              <w:t>тыс.чел.</w:t>
            </w:r>
          </w:p>
        </w:tc>
        <w:tc>
          <w:tcPr>
            <w:tcW w:w="996" w:type="dxa"/>
            <w:gridSpan w:val="2"/>
          </w:tcPr>
          <w:p w:rsidR="00AE7DFC" w:rsidRPr="00822A00" w:rsidRDefault="00822A00" w:rsidP="0081146D">
            <w:pPr>
              <w:jc w:val="center"/>
              <w:rPr>
                <w:sz w:val="24"/>
                <w:szCs w:val="24"/>
              </w:rPr>
            </w:pPr>
            <w:r w:rsidRPr="00822A00">
              <w:rPr>
                <w:sz w:val="24"/>
                <w:szCs w:val="24"/>
              </w:rPr>
              <w:t>2,0</w:t>
            </w:r>
            <w:r w:rsidR="0081146D">
              <w:rPr>
                <w:sz w:val="24"/>
                <w:szCs w:val="24"/>
              </w:rPr>
              <w:t>10</w:t>
            </w:r>
          </w:p>
        </w:tc>
        <w:tc>
          <w:tcPr>
            <w:tcW w:w="1226" w:type="dxa"/>
            <w:gridSpan w:val="2"/>
          </w:tcPr>
          <w:p w:rsidR="00AE7DFC" w:rsidRPr="00822A00" w:rsidRDefault="0081146D" w:rsidP="00D24BA5">
            <w:pPr>
              <w:jc w:val="center"/>
              <w:rPr>
                <w:sz w:val="24"/>
                <w:szCs w:val="24"/>
              </w:rPr>
            </w:pPr>
            <w:r>
              <w:rPr>
                <w:sz w:val="24"/>
                <w:szCs w:val="24"/>
              </w:rPr>
              <w:t>1,989</w:t>
            </w:r>
          </w:p>
        </w:tc>
        <w:tc>
          <w:tcPr>
            <w:tcW w:w="992" w:type="dxa"/>
          </w:tcPr>
          <w:p w:rsidR="00AE7DFC" w:rsidRPr="00822A00" w:rsidRDefault="00822A00" w:rsidP="0081146D">
            <w:pPr>
              <w:jc w:val="center"/>
              <w:rPr>
                <w:sz w:val="24"/>
                <w:szCs w:val="24"/>
              </w:rPr>
            </w:pPr>
            <w:r w:rsidRPr="00822A00">
              <w:rPr>
                <w:sz w:val="24"/>
                <w:szCs w:val="24"/>
              </w:rPr>
              <w:t>2,0</w:t>
            </w:r>
            <w:r w:rsidR="0081146D">
              <w:rPr>
                <w:sz w:val="24"/>
                <w:szCs w:val="24"/>
              </w:rPr>
              <w:t>0</w:t>
            </w:r>
            <w:r w:rsidRPr="00822A00">
              <w:rPr>
                <w:sz w:val="24"/>
                <w:szCs w:val="24"/>
              </w:rPr>
              <w:t>0</w:t>
            </w:r>
          </w:p>
        </w:tc>
        <w:tc>
          <w:tcPr>
            <w:tcW w:w="992" w:type="dxa"/>
          </w:tcPr>
          <w:p w:rsidR="00AE7DFC" w:rsidRPr="00822A00" w:rsidRDefault="00822A00" w:rsidP="0081146D">
            <w:pPr>
              <w:jc w:val="center"/>
              <w:rPr>
                <w:sz w:val="24"/>
                <w:szCs w:val="24"/>
              </w:rPr>
            </w:pPr>
            <w:r w:rsidRPr="00822A00">
              <w:rPr>
                <w:sz w:val="24"/>
                <w:szCs w:val="24"/>
              </w:rPr>
              <w:t>2,0</w:t>
            </w:r>
            <w:r w:rsidR="0081146D">
              <w:rPr>
                <w:sz w:val="24"/>
                <w:szCs w:val="24"/>
              </w:rPr>
              <w:t>00</w:t>
            </w:r>
          </w:p>
        </w:tc>
        <w:tc>
          <w:tcPr>
            <w:tcW w:w="971" w:type="dxa"/>
          </w:tcPr>
          <w:p w:rsidR="00AE7DFC" w:rsidRPr="00822A00" w:rsidRDefault="00822A00" w:rsidP="0081146D">
            <w:pPr>
              <w:jc w:val="center"/>
              <w:rPr>
                <w:sz w:val="24"/>
                <w:szCs w:val="24"/>
              </w:rPr>
            </w:pPr>
            <w:r w:rsidRPr="00822A00">
              <w:rPr>
                <w:sz w:val="24"/>
                <w:szCs w:val="24"/>
              </w:rPr>
              <w:t>2,0</w:t>
            </w:r>
            <w:r w:rsidR="0081146D">
              <w:rPr>
                <w:sz w:val="24"/>
                <w:szCs w:val="24"/>
              </w:rPr>
              <w:t>00</w:t>
            </w:r>
          </w:p>
        </w:tc>
      </w:tr>
      <w:tr w:rsidR="00843022" w:rsidRPr="00AE7DFC" w:rsidTr="006F2451">
        <w:tc>
          <w:tcPr>
            <w:tcW w:w="592" w:type="dxa"/>
          </w:tcPr>
          <w:p w:rsidR="00AE7DFC" w:rsidRPr="00AE7DFC" w:rsidRDefault="00AE7DFC" w:rsidP="00881438">
            <w:pPr>
              <w:jc w:val="center"/>
              <w:rPr>
                <w:sz w:val="24"/>
                <w:szCs w:val="24"/>
              </w:rPr>
            </w:pPr>
            <w:r w:rsidRPr="00AE7DFC">
              <w:rPr>
                <w:sz w:val="24"/>
                <w:szCs w:val="24"/>
              </w:rPr>
              <w:t>2</w:t>
            </w:r>
          </w:p>
        </w:tc>
        <w:tc>
          <w:tcPr>
            <w:tcW w:w="2918" w:type="dxa"/>
          </w:tcPr>
          <w:p w:rsidR="00AE7DFC" w:rsidRPr="00AE7DFC" w:rsidRDefault="00AE7DFC" w:rsidP="00881438">
            <w:pPr>
              <w:rPr>
                <w:sz w:val="24"/>
                <w:szCs w:val="24"/>
              </w:rPr>
            </w:pPr>
            <w:r w:rsidRPr="00AE7DFC">
              <w:rPr>
                <w:sz w:val="24"/>
                <w:szCs w:val="24"/>
              </w:rPr>
              <w:t>Естественный прирост (убыль)</w:t>
            </w:r>
          </w:p>
        </w:tc>
        <w:tc>
          <w:tcPr>
            <w:tcW w:w="1464" w:type="dxa"/>
            <w:gridSpan w:val="2"/>
          </w:tcPr>
          <w:p w:rsidR="00AE7DFC" w:rsidRPr="00AE7DFC" w:rsidRDefault="00AE7DFC" w:rsidP="00881438">
            <w:pPr>
              <w:jc w:val="center"/>
              <w:rPr>
                <w:sz w:val="24"/>
                <w:szCs w:val="24"/>
              </w:rPr>
            </w:pPr>
            <w:r w:rsidRPr="00AE7DFC">
              <w:rPr>
                <w:sz w:val="24"/>
                <w:szCs w:val="24"/>
              </w:rPr>
              <w:t>чел.</w:t>
            </w:r>
          </w:p>
        </w:tc>
        <w:tc>
          <w:tcPr>
            <w:tcW w:w="996" w:type="dxa"/>
            <w:gridSpan w:val="2"/>
          </w:tcPr>
          <w:p w:rsidR="00AE7DFC" w:rsidRPr="00822A00" w:rsidRDefault="0081146D" w:rsidP="00881438">
            <w:pPr>
              <w:jc w:val="center"/>
              <w:rPr>
                <w:sz w:val="24"/>
                <w:szCs w:val="24"/>
              </w:rPr>
            </w:pPr>
            <w:r>
              <w:rPr>
                <w:sz w:val="24"/>
                <w:szCs w:val="24"/>
              </w:rPr>
              <w:t>-15</w:t>
            </w:r>
          </w:p>
        </w:tc>
        <w:tc>
          <w:tcPr>
            <w:tcW w:w="1226" w:type="dxa"/>
            <w:gridSpan w:val="2"/>
          </w:tcPr>
          <w:p w:rsidR="00AE7DFC" w:rsidRPr="00822A00" w:rsidRDefault="0081146D" w:rsidP="00881438">
            <w:pPr>
              <w:jc w:val="center"/>
              <w:rPr>
                <w:sz w:val="24"/>
                <w:szCs w:val="24"/>
              </w:rPr>
            </w:pPr>
            <w:r>
              <w:rPr>
                <w:sz w:val="24"/>
                <w:szCs w:val="24"/>
              </w:rPr>
              <w:t>-21</w:t>
            </w:r>
          </w:p>
        </w:tc>
        <w:tc>
          <w:tcPr>
            <w:tcW w:w="992" w:type="dxa"/>
          </w:tcPr>
          <w:p w:rsidR="00AE7DFC" w:rsidRPr="00822A00" w:rsidRDefault="0081146D" w:rsidP="00881438">
            <w:pPr>
              <w:jc w:val="center"/>
              <w:rPr>
                <w:sz w:val="24"/>
                <w:szCs w:val="24"/>
              </w:rPr>
            </w:pPr>
            <w:r>
              <w:rPr>
                <w:sz w:val="24"/>
                <w:szCs w:val="24"/>
              </w:rPr>
              <w:t>11</w:t>
            </w:r>
          </w:p>
        </w:tc>
        <w:tc>
          <w:tcPr>
            <w:tcW w:w="992" w:type="dxa"/>
          </w:tcPr>
          <w:p w:rsidR="00AE7DFC" w:rsidRPr="00822A00" w:rsidRDefault="0081146D" w:rsidP="00881438">
            <w:pPr>
              <w:jc w:val="center"/>
              <w:rPr>
                <w:sz w:val="24"/>
                <w:szCs w:val="24"/>
              </w:rPr>
            </w:pPr>
            <w:r>
              <w:rPr>
                <w:sz w:val="24"/>
                <w:szCs w:val="24"/>
              </w:rPr>
              <w:t>0</w:t>
            </w:r>
          </w:p>
        </w:tc>
        <w:tc>
          <w:tcPr>
            <w:tcW w:w="971" w:type="dxa"/>
          </w:tcPr>
          <w:p w:rsidR="00AE7DFC" w:rsidRPr="00822A00" w:rsidRDefault="0081146D" w:rsidP="00881438">
            <w:pPr>
              <w:jc w:val="center"/>
              <w:rPr>
                <w:sz w:val="24"/>
                <w:szCs w:val="24"/>
              </w:rPr>
            </w:pPr>
            <w:r>
              <w:rPr>
                <w:sz w:val="24"/>
                <w:szCs w:val="24"/>
              </w:rPr>
              <w:t>0</w:t>
            </w:r>
          </w:p>
        </w:tc>
      </w:tr>
      <w:tr w:rsidR="00AE7DFC" w:rsidRPr="00AE7DFC" w:rsidTr="00843022">
        <w:tc>
          <w:tcPr>
            <w:tcW w:w="8188" w:type="dxa"/>
            <w:gridSpan w:val="9"/>
          </w:tcPr>
          <w:p w:rsidR="00AE7DFC" w:rsidRPr="00AE7DFC" w:rsidRDefault="00AE7DFC" w:rsidP="00881438">
            <w:pPr>
              <w:jc w:val="center"/>
              <w:rPr>
                <w:sz w:val="24"/>
                <w:szCs w:val="24"/>
              </w:rPr>
            </w:pPr>
            <w:r w:rsidRPr="00AE7DFC">
              <w:rPr>
                <w:sz w:val="24"/>
                <w:szCs w:val="24"/>
              </w:rPr>
              <w:t>Уровень жизни и доходов населения</w:t>
            </w:r>
          </w:p>
        </w:tc>
        <w:tc>
          <w:tcPr>
            <w:tcW w:w="992" w:type="dxa"/>
          </w:tcPr>
          <w:p w:rsidR="00AE7DFC" w:rsidRPr="00AE7DFC" w:rsidRDefault="00AE7DFC" w:rsidP="00881438">
            <w:pPr>
              <w:jc w:val="center"/>
              <w:rPr>
                <w:sz w:val="24"/>
                <w:szCs w:val="24"/>
              </w:rPr>
            </w:pPr>
          </w:p>
        </w:tc>
        <w:tc>
          <w:tcPr>
            <w:tcW w:w="971" w:type="dxa"/>
          </w:tcPr>
          <w:p w:rsidR="00AE7DFC" w:rsidRPr="00AE7DFC" w:rsidRDefault="00AE7DFC" w:rsidP="00881438">
            <w:pPr>
              <w:jc w:val="center"/>
              <w:rPr>
                <w:sz w:val="24"/>
                <w:szCs w:val="24"/>
              </w:rPr>
            </w:pPr>
          </w:p>
        </w:tc>
      </w:tr>
      <w:tr w:rsidR="00843022" w:rsidRPr="00AE7DFC" w:rsidTr="006F2451">
        <w:tc>
          <w:tcPr>
            <w:tcW w:w="592" w:type="dxa"/>
          </w:tcPr>
          <w:p w:rsidR="00AE7DFC" w:rsidRPr="00AE7DFC" w:rsidRDefault="00AE7DFC" w:rsidP="00881438">
            <w:pPr>
              <w:jc w:val="center"/>
              <w:rPr>
                <w:sz w:val="24"/>
                <w:szCs w:val="24"/>
              </w:rPr>
            </w:pPr>
            <w:r w:rsidRPr="00AE7DFC">
              <w:rPr>
                <w:sz w:val="24"/>
                <w:szCs w:val="24"/>
              </w:rPr>
              <w:t>4</w:t>
            </w:r>
          </w:p>
        </w:tc>
        <w:tc>
          <w:tcPr>
            <w:tcW w:w="2918" w:type="dxa"/>
          </w:tcPr>
          <w:p w:rsidR="00AE7DFC" w:rsidRPr="00AE7DFC" w:rsidRDefault="00AE7DFC" w:rsidP="00881438">
            <w:pPr>
              <w:rPr>
                <w:sz w:val="24"/>
                <w:szCs w:val="24"/>
              </w:rPr>
            </w:pPr>
            <w:r w:rsidRPr="00AE7DFC">
              <w:rPr>
                <w:sz w:val="24"/>
                <w:szCs w:val="24"/>
              </w:rPr>
              <w:t>Среднемесячная начисленная заработная плата работников организаций (без выплат социального характера)</w:t>
            </w:r>
          </w:p>
        </w:tc>
        <w:tc>
          <w:tcPr>
            <w:tcW w:w="1464" w:type="dxa"/>
            <w:gridSpan w:val="2"/>
          </w:tcPr>
          <w:p w:rsidR="00AE7DFC" w:rsidRPr="00AE7DFC" w:rsidRDefault="00AE7DFC" w:rsidP="00881438">
            <w:pPr>
              <w:jc w:val="center"/>
              <w:rPr>
                <w:sz w:val="24"/>
                <w:szCs w:val="24"/>
              </w:rPr>
            </w:pPr>
            <w:r w:rsidRPr="00AE7DFC">
              <w:rPr>
                <w:sz w:val="24"/>
                <w:szCs w:val="24"/>
              </w:rPr>
              <w:t>руб.</w:t>
            </w:r>
          </w:p>
        </w:tc>
        <w:tc>
          <w:tcPr>
            <w:tcW w:w="996" w:type="dxa"/>
            <w:gridSpan w:val="2"/>
          </w:tcPr>
          <w:p w:rsidR="00AE7DFC" w:rsidRPr="00AE7DFC" w:rsidRDefault="00AE7DFC" w:rsidP="00881438">
            <w:pPr>
              <w:jc w:val="center"/>
              <w:rPr>
                <w:sz w:val="24"/>
                <w:szCs w:val="24"/>
              </w:rPr>
            </w:pPr>
            <w:r w:rsidRPr="00AE7DFC">
              <w:rPr>
                <w:sz w:val="24"/>
                <w:szCs w:val="24"/>
              </w:rPr>
              <w:t>27400</w:t>
            </w:r>
          </w:p>
        </w:tc>
        <w:tc>
          <w:tcPr>
            <w:tcW w:w="1226" w:type="dxa"/>
            <w:gridSpan w:val="2"/>
          </w:tcPr>
          <w:p w:rsidR="00AE7DFC" w:rsidRPr="00AE7DFC" w:rsidRDefault="006A58D8" w:rsidP="006A58D8">
            <w:pPr>
              <w:jc w:val="center"/>
              <w:rPr>
                <w:sz w:val="24"/>
                <w:szCs w:val="24"/>
              </w:rPr>
            </w:pPr>
            <w:r>
              <w:rPr>
                <w:sz w:val="24"/>
                <w:szCs w:val="24"/>
              </w:rPr>
              <w:t>295</w:t>
            </w:r>
            <w:r w:rsidR="00AE7DFC" w:rsidRPr="00AE7DFC">
              <w:rPr>
                <w:sz w:val="24"/>
                <w:szCs w:val="24"/>
              </w:rPr>
              <w:t>00</w:t>
            </w:r>
          </w:p>
        </w:tc>
        <w:tc>
          <w:tcPr>
            <w:tcW w:w="992" w:type="dxa"/>
          </w:tcPr>
          <w:p w:rsidR="00AE7DFC" w:rsidRPr="00AE7DFC" w:rsidRDefault="00AE7DFC" w:rsidP="00881438">
            <w:pPr>
              <w:jc w:val="center"/>
              <w:rPr>
                <w:sz w:val="24"/>
                <w:szCs w:val="24"/>
              </w:rPr>
            </w:pPr>
            <w:r w:rsidRPr="00AE7DFC">
              <w:rPr>
                <w:sz w:val="24"/>
                <w:szCs w:val="24"/>
              </w:rPr>
              <w:t>31500</w:t>
            </w:r>
          </w:p>
        </w:tc>
        <w:tc>
          <w:tcPr>
            <w:tcW w:w="992" w:type="dxa"/>
          </w:tcPr>
          <w:p w:rsidR="00AE7DFC" w:rsidRPr="00AE7DFC" w:rsidRDefault="00843022" w:rsidP="006A58D8">
            <w:pPr>
              <w:jc w:val="center"/>
              <w:rPr>
                <w:sz w:val="24"/>
                <w:szCs w:val="24"/>
              </w:rPr>
            </w:pPr>
            <w:r>
              <w:rPr>
                <w:sz w:val="24"/>
                <w:szCs w:val="24"/>
              </w:rPr>
              <w:t>3</w:t>
            </w:r>
            <w:r w:rsidR="006A58D8">
              <w:rPr>
                <w:sz w:val="24"/>
                <w:szCs w:val="24"/>
              </w:rPr>
              <w:t>4</w:t>
            </w:r>
            <w:r>
              <w:rPr>
                <w:sz w:val="24"/>
                <w:szCs w:val="24"/>
              </w:rPr>
              <w:t>100</w:t>
            </w:r>
          </w:p>
        </w:tc>
        <w:tc>
          <w:tcPr>
            <w:tcW w:w="971" w:type="dxa"/>
          </w:tcPr>
          <w:p w:rsidR="00AE7DFC" w:rsidRPr="00AE7DFC" w:rsidRDefault="00843022" w:rsidP="006A58D8">
            <w:pPr>
              <w:jc w:val="center"/>
              <w:rPr>
                <w:sz w:val="24"/>
                <w:szCs w:val="24"/>
              </w:rPr>
            </w:pPr>
            <w:r>
              <w:rPr>
                <w:sz w:val="24"/>
                <w:szCs w:val="24"/>
              </w:rPr>
              <w:t>34</w:t>
            </w:r>
            <w:r w:rsidR="006A58D8">
              <w:rPr>
                <w:sz w:val="24"/>
                <w:szCs w:val="24"/>
              </w:rPr>
              <w:t>6</w:t>
            </w:r>
            <w:r>
              <w:rPr>
                <w:sz w:val="24"/>
                <w:szCs w:val="24"/>
              </w:rPr>
              <w:t>00</w:t>
            </w:r>
          </w:p>
        </w:tc>
      </w:tr>
      <w:tr w:rsidR="00843022" w:rsidRPr="00AE7DFC" w:rsidTr="006F2451">
        <w:tc>
          <w:tcPr>
            <w:tcW w:w="592" w:type="dxa"/>
          </w:tcPr>
          <w:p w:rsidR="00AE7DFC" w:rsidRPr="00AE7DFC" w:rsidRDefault="00AE7DFC" w:rsidP="00881438">
            <w:pPr>
              <w:jc w:val="center"/>
              <w:rPr>
                <w:sz w:val="24"/>
                <w:szCs w:val="24"/>
              </w:rPr>
            </w:pPr>
            <w:r w:rsidRPr="00AE7DFC">
              <w:rPr>
                <w:sz w:val="24"/>
                <w:szCs w:val="24"/>
              </w:rPr>
              <w:t>5</w:t>
            </w:r>
          </w:p>
        </w:tc>
        <w:tc>
          <w:tcPr>
            <w:tcW w:w="2918" w:type="dxa"/>
          </w:tcPr>
          <w:p w:rsidR="00AE7DFC" w:rsidRPr="00AE7DFC" w:rsidRDefault="00AE7DFC" w:rsidP="00881438">
            <w:pPr>
              <w:rPr>
                <w:sz w:val="24"/>
                <w:szCs w:val="24"/>
              </w:rPr>
            </w:pPr>
            <w:r w:rsidRPr="00AE7DFC">
              <w:rPr>
                <w:sz w:val="24"/>
                <w:szCs w:val="24"/>
              </w:rPr>
              <w:t>Задолженность по выплате заработной платы работникам на предприятиях</w:t>
            </w:r>
          </w:p>
        </w:tc>
        <w:tc>
          <w:tcPr>
            <w:tcW w:w="1464" w:type="dxa"/>
            <w:gridSpan w:val="2"/>
          </w:tcPr>
          <w:p w:rsidR="00AE7DFC" w:rsidRPr="00AE7DFC" w:rsidRDefault="00AE7DFC" w:rsidP="00881438">
            <w:pPr>
              <w:jc w:val="center"/>
              <w:rPr>
                <w:sz w:val="24"/>
                <w:szCs w:val="24"/>
              </w:rPr>
            </w:pPr>
            <w:r w:rsidRPr="00AE7DFC">
              <w:rPr>
                <w:sz w:val="24"/>
                <w:szCs w:val="24"/>
              </w:rPr>
              <w:t>руб.</w:t>
            </w:r>
          </w:p>
        </w:tc>
        <w:tc>
          <w:tcPr>
            <w:tcW w:w="996" w:type="dxa"/>
            <w:gridSpan w:val="2"/>
          </w:tcPr>
          <w:p w:rsidR="00AE7DFC" w:rsidRPr="00AE7DFC" w:rsidRDefault="00AE7DFC" w:rsidP="00881438">
            <w:pPr>
              <w:jc w:val="center"/>
              <w:rPr>
                <w:sz w:val="24"/>
                <w:szCs w:val="24"/>
              </w:rPr>
            </w:pPr>
            <w:r w:rsidRPr="00AE7DFC">
              <w:rPr>
                <w:sz w:val="24"/>
                <w:szCs w:val="24"/>
              </w:rPr>
              <w:t>0</w:t>
            </w:r>
          </w:p>
        </w:tc>
        <w:tc>
          <w:tcPr>
            <w:tcW w:w="1226" w:type="dxa"/>
            <w:gridSpan w:val="2"/>
          </w:tcPr>
          <w:p w:rsidR="00AE7DFC" w:rsidRPr="00AE7DFC" w:rsidRDefault="00AE7DFC" w:rsidP="00881438">
            <w:pPr>
              <w:jc w:val="center"/>
              <w:rPr>
                <w:sz w:val="24"/>
                <w:szCs w:val="24"/>
              </w:rPr>
            </w:pPr>
            <w:r w:rsidRPr="00AE7DFC">
              <w:rPr>
                <w:sz w:val="24"/>
                <w:szCs w:val="24"/>
              </w:rPr>
              <w:t>0</w:t>
            </w:r>
          </w:p>
        </w:tc>
        <w:tc>
          <w:tcPr>
            <w:tcW w:w="992" w:type="dxa"/>
          </w:tcPr>
          <w:p w:rsidR="00AE7DFC" w:rsidRPr="00AE7DFC" w:rsidRDefault="00AE7DFC" w:rsidP="00881438">
            <w:pPr>
              <w:jc w:val="center"/>
              <w:rPr>
                <w:sz w:val="24"/>
                <w:szCs w:val="24"/>
              </w:rPr>
            </w:pPr>
            <w:r w:rsidRPr="00AE7DFC">
              <w:rPr>
                <w:sz w:val="24"/>
                <w:szCs w:val="24"/>
              </w:rPr>
              <w:t>0</w:t>
            </w:r>
          </w:p>
        </w:tc>
        <w:tc>
          <w:tcPr>
            <w:tcW w:w="992" w:type="dxa"/>
          </w:tcPr>
          <w:p w:rsidR="00AE7DFC" w:rsidRPr="00AE7DFC" w:rsidRDefault="0081146D" w:rsidP="00881438">
            <w:pPr>
              <w:jc w:val="center"/>
              <w:rPr>
                <w:sz w:val="24"/>
                <w:szCs w:val="24"/>
              </w:rPr>
            </w:pPr>
            <w:r>
              <w:rPr>
                <w:sz w:val="24"/>
                <w:szCs w:val="24"/>
              </w:rPr>
              <w:t>0</w:t>
            </w:r>
          </w:p>
        </w:tc>
        <w:tc>
          <w:tcPr>
            <w:tcW w:w="971" w:type="dxa"/>
          </w:tcPr>
          <w:p w:rsidR="00AE7DFC" w:rsidRPr="00AE7DFC" w:rsidRDefault="0081146D" w:rsidP="00881438">
            <w:pPr>
              <w:jc w:val="center"/>
              <w:rPr>
                <w:sz w:val="24"/>
                <w:szCs w:val="24"/>
              </w:rPr>
            </w:pPr>
            <w:r>
              <w:rPr>
                <w:sz w:val="24"/>
                <w:szCs w:val="24"/>
              </w:rPr>
              <w:t>0</w:t>
            </w:r>
          </w:p>
        </w:tc>
      </w:tr>
      <w:tr w:rsidR="00AE7DFC" w:rsidRPr="00AE7DFC" w:rsidTr="00843022">
        <w:tc>
          <w:tcPr>
            <w:tcW w:w="8188" w:type="dxa"/>
            <w:gridSpan w:val="9"/>
          </w:tcPr>
          <w:p w:rsidR="00AE7DFC" w:rsidRPr="00AE7DFC" w:rsidRDefault="00AE7DFC" w:rsidP="00881438">
            <w:pPr>
              <w:jc w:val="center"/>
              <w:rPr>
                <w:sz w:val="24"/>
                <w:szCs w:val="24"/>
              </w:rPr>
            </w:pPr>
            <w:r w:rsidRPr="00AE7DFC">
              <w:rPr>
                <w:sz w:val="24"/>
                <w:szCs w:val="24"/>
              </w:rPr>
              <w:t>Занятость населения</w:t>
            </w:r>
          </w:p>
        </w:tc>
        <w:tc>
          <w:tcPr>
            <w:tcW w:w="992" w:type="dxa"/>
          </w:tcPr>
          <w:p w:rsidR="00AE7DFC" w:rsidRPr="00AE7DFC" w:rsidRDefault="00AE7DFC" w:rsidP="00881438">
            <w:pPr>
              <w:jc w:val="center"/>
              <w:rPr>
                <w:sz w:val="24"/>
                <w:szCs w:val="24"/>
              </w:rPr>
            </w:pPr>
          </w:p>
        </w:tc>
        <w:tc>
          <w:tcPr>
            <w:tcW w:w="971" w:type="dxa"/>
          </w:tcPr>
          <w:p w:rsidR="00AE7DFC" w:rsidRPr="00AE7DFC" w:rsidRDefault="00AE7DFC" w:rsidP="00881438">
            <w:pPr>
              <w:jc w:val="center"/>
              <w:rPr>
                <w:sz w:val="24"/>
                <w:szCs w:val="24"/>
              </w:rPr>
            </w:pPr>
          </w:p>
        </w:tc>
      </w:tr>
      <w:tr w:rsidR="00843022" w:rsidRPr="00AE7DFC" w:rsidTr="006F2451">
        <w:tc>
          <w:tcPr>
            <w:tcW w:w="592" w:type="dxa"/>
          </w:tcPr>
          <w:p w:rsidR="00AE7DFC" w:rsidRPr="00AE7DFC" w:rsidRDefault="00AE7DFC" w:rsidP="00881438">
            <w:pPr>
              <w:jc w:val="center"/>
              <w:rPr>
                <w:sz w:val="24"/>
                <w:szCs w:val="24"/>
              </w:rPr>
            </w:pPr>
            <w:r w:rsidRPr="00AE7DFC">
              <w:rPr>
                <w:sz w:val="24"/>
                <w:szCs w:val="24"/>
              </w:rPr>
              <w:t>6</w:t>
            </w:r>
          </w:p>
        </w:tc>
        <w:tc>
          <w:tcPr>
            <w:tcW w:w="2918" w:type="dxa"/>
          </w:tcPr>
          <w:p w:rsidR="00AE7DFC" w:rsidRPr="00AE7DFC" w:rsidRDefault="00AE7DFC" w:rsidP="00881438">
            <w:pPr>
              <w:rPr>
                <w:sz w:val="24"/>
                <w:szCs w:val="24"/>
              </w:rPr>
            </w:pPr>
            <w:r w:rsidRPr="00AE7DFC">
              <w:rPr>
                <w:sz w:val="24"/>
                <w:szCs w:val="24"/>
              </w:rPr>
              <w:t>Численность зарегистрированных безработных</w:t>
            </w:r>
          </w:p>
        </w:tc>
        <w:tc>
          <w:tcPr>
            <w:tcW w:w="1464" w:type="dxa"/>
            <w:gridSpan w:val="2"/>
          </w:tcPr>
          <w:p w:rsidR="00AE7DFC" w:rsidRPr="00AE7DFC" w:rsidRDefault="00AE7DFC" w:rsidP="00881438">
            <w:pPr>
              <w:jc w:val="center"/>
              <w:rPr>
                <w:sz w:val="24"/>
                <w:szCs w:val="24"/>
              </w:rPr>
            </w:pPr>
            <w:r w:rsidRPr="00AE7DFC">
              <w:rPr>
                <w:sz w:val="24"/>
                <w:szCs w:val="24"/>
              </w:rPr>
              <w:t>чел.</w:t>
            </w:r>
          </w:p>
        </w:tc>
        <w:tc>
          <w:tcPr>
            <w:tcW w:w="996" w:type="dxa"/>
            <w:gridSpan w:val="2"/>
          </w:tcPr>
          <w:p w:rsidR="00AE7DFC" w:rsidRPr="00D24BA5" w:rsidRDefault="006A58D8" w:rsidP="006A58D8">
            <w:pPr>
              <w:jc w:val="center"/>
              <w:rPr>
                <w:sz w:val="24"/>
                <w:szCs w:val="24"/>
              </w:rPr>
            </w:pPr>
            <w:r>
              <w:rPr>
                <w:sz w:val="24"/>
                <w:szCs w:val="24"/>
              </w:rPr>
              <w:t>8</w:t>
            </w:r>
          </w:p>
        </w:tc>
        <w:tc>
          <w:tcPr>
            <w:tcW w:w="1226" w:type="dxa"/>
            <w:gridSpan w:val="2"/>
          </w:tcPr>
          <w:p w:rsidR="00AE7DFC" w:rsidRPr="00D24BA5" w:rsidRDefault="00D24BA5" w:rsidP="00881438">
            <w:pPr>
              <w:jc w:val="center"/>
              <w:rPr>
                <w:sz w:val="24"/>
                <w:szCs w:val="24"/>
              </w:rPr>
            </w:pPr>
            <w:r w:rsidRPr="00D24BA5">
              <w:rPr>
                <w:sz w:val="24"/>
                <w:szCs w:val="24"/>
              </w:rPr>
              <w:t>5</w:t>
            </w:r>
          </w:p>
        </w:tc>
        <w:tc>
          <w:tcPr>
            <w:tcW w:w="992" w:type="dxa"/>
          </w:tcPr>
          <w:p w:rsidR="00AE7DFC" w:rsidRPr="00D24BA5" w:rsidRDefault="00D24BA5" w:rsidP="00881438">
            <w:pPr>
              <w:jc w:val="center"/>
              <w:rPr>
                <w:sz w:val="24"/>
                <w:szCs w:val="24"/>
              </w:rPr>
            </w:pPr>
            <w:r w:rsidRPr="00D24BA5">
              <w:rPr>
                <w:sz w:val="24"/>
                <w:szCs w:val="24"/>
              </w:rPr>
              <w:t>5</w:t>
            </w:r>
          </w:p>
        </w:tc>
        <w:tc>
          <w:tcPr>
            <w:tcW w:w="992" w:type="dxa"/>
          </w:tcPr>
          <w:p w:rsidR="00AE7DFC" w:rsidRPr="00D24BA5" w:rsidRDefault="00D24BA5" w:rsidP="00D24BA5">
            <w:pPr>
              <w:rPr>
                <w:sz w:val="24"/>
                <w:szCs w:val="24"/>
              </w:rPr>
            </w:pPr>
            <w:r w:rsidRPr="00D24BA5">
              <w:rPr>
                <w:sz w:val="24"/>
                <w:szCs w:val="24"/>
              </w:rPr>
              <w:t>5</w:t>
            </w:r>
          </w:p>
        </w:tc>
        <w:tc>
          <w:tcPr>
            <w:tcW w:w="971" w:type="dxa"/>
          </w:tcPr>
          <w:p w:rsidR="00AE7DFC" w:rsidRPr="00D24BA5" w:rsidRDefault="00D24BA5" w:rsidP="00881438">
            <w:pPr>
              <w:jc w:val="center"/>
              <w:rPr>
                <w:sz w:val="24"/>
                <w:szCs w:val="24"/>
              </w:rPr>
            </w:pPr>
            <w:r w:rsidRPr="00D24BA5">
              <w:rPr>
                <w:sz w:val="24"/>
                <w:szCs w:val="24"/>
              </w:rPr>
              <w:t>5</w:t>
            </w:r>
          </w:p>
        </w:tc>
      </w:tr>
      <w:tr w:rsidR="00AE7DFC" w:rsidRPr="00AE7DFC" w:rsidTr="00843022">
        <w:tc>
          <w:tcPr>
            <w:tcW w:w="8188" w:type="dxa"/>
            <w:gridSpan w:val="9"/>
          </w:tcPr>
          <w:p w:rsidR="00AE7DFC" w:rsidRPr="00AE7DFC" w:rsidRDefault="00AE7DFC" w:rsidP="00881438">
            <w:pPr>
              <w:jc w:val="center"/>
              <w:rPr>
                <w:sz w:val="24"/>
                <w:szCs w:val="24"/>
              </w:rPr>
            </w:pPr>
            <w:r w:rsidRPr="00AE7DFC">
              <w:rPr>
                <w:sz w:val="24"/>
                <w:szCs w:val="24"/>
              </w:rPr>
              <w:t>Сельское хозяйство</w:t>
            </w:r>
          </w:p>
        </w:tc>
        <w:tc>
          <w:tcPr>
            <w:tcW w:w="992" w:type="dxa"/>
          </w:tcPr>
          <w:p w:rsidR="00AE7DFC" w:rsidRPr="00AE7DFC" w:rsidRDefault="00AE7DFC" w:rsidP="00881438">
            <w:pPr>
              <w:jc w:val="center"/>
              <w:rPr>
                <w:sz w:val="24"/>
                <w:szCs w:val="24"/>
              </w:rPr>
            </w:pPr>
          </w:p>
        </w:tc>
        <w:tc>
          <w:tcPr>
            <w:tcW w:w="971" w:type="dxa"/>
          </w:tcPr>
          <w:p w:rsidR="00AE7DFC" w:rsidRPr="00AE7DFC" w:rsidRDefault="00AE7DFC" w:rsidP="00881438">
            <w:pPr>
              <w:jc w:val="center"/>
              <w:rPr>
                <w:sz w:val="24"/>
                <w:szCs w:val="24"/>
              </w:rPr>
            </w:pPr>
          </w:p>
        </w:tc>
      </w:tr>
      <w:tr w:rsidR="00843022" w:rsidRPr="00AE7DFC" w:rsidTr="00843022">
        <w:tc>
          <w:tcPr>
            <w:tcW w:w="592" w:type="dxa"/>
          </w:tcPr>
          <w:p w:rsidR="00AE7DFC" w:rsidRPr="00AE7DFC" w:rsidRDefault="00AE7DFC" w:rsidP="00881438">
            <w:pPr>
              <w:jc w:val="center"/>
              <w:rPr>
                <w:sz w:val="24"/>
                <w:szCs w:val="24"/>
              </w:rPr>
            </w:pPr>
            <w:r w:rsidRPr="00AE7DFC">
              <w:rPr>
                <w:sz w:val="24"/>
                <w:szCs w:val="24"/>
              </w:rPr>
              <w:t>7</w:t>
            </w:r>
          </w:p>
        </w:tc>
        <w:tc>
          <w:tcPr>
            <w:tcW w:w="2918" w:type="dxa"/>
          </w:tcPr>
          <w:p w:rsidR="00AE7DFC" w:rsidRPr="00AE7DFC" w:rsidRDefault="00AE7DFC" w:rsidP="00881438">
            <w:pPr>
              <w:rPr>
                <w:sz w:val="24"/>
                <w:szCs w:val="24"/>
              </w:rPr>
            </w:pPr>
            <w:r w:rsidRPr="00AE7DFC">
              <w:rPr>
                <w:sz w:val="24"/>
                <w:szCs w:val="24"/>
              </w:rPr>
              <w:t>Производство основных сельскохозяйственных культур во всех категориях хозяйств, в т.ч.</w:t>
            </w:r>
          </w:p>
        </w:tc>
        <w:tc>
          <w:tcPr>
            <w:tcW w:w="851" w:type="dxa"/>
          </w:tcPr>
          <w:p w:rsidR="00AE7DFC" w:rsidRPr="00AE7DFC" w:rsidRDefault="00AE7DFC" w:rsidP="00881438">
            <w:pPr>
              <w:jc w:val="center"/>
              <w:rPr>
                <w:sz w:val="24"/>
                <w:szCs w:val="24"/>
              </w:rPr>
            </w:pPr>
          </w:p>
        </w:tc>
        <w:tc>
          <w:tcPr>
            <w:tcW w:w="1134" w:type="dxa"/>
            <w:gridSpan w:val="2"/>
          </w:tcPr>
          <w:p w:rsidR="00AE7DFC" w:rsidRPr="00AE7DFC" w:rsidRDefault="00AE7DFC" w:rsidP="00881438">
            <w:pPr>
              <w:jc w:val="center"/>
              <w:rPr>
                <w:sz w:val="24"/>
                <w:szCs w:val="24"/>
              </w:rPr>
            </w:pPr>
          </w:p>
          <w:p w:rsidR="00AE7DFC" w:rsidRPr="00AE7DFC" w:rsidRDefault="00AE7DFC" w:rsidP="00881438">
            <w:pPr>
              <w:jc w:val="center"/>
              <w:rPr>
                <w:sz w:val="24"/>
                <w:szCs w:val="24"/>
              </w:rPr>
            </w:pPr>
          </w:p>
          <w:p w:rsidR="00AE7DFC" w:rsidRPr="00AE7DFC" w:rsidRDefault="00AE7DFC" w:rsidP="00881438">
            <w:pPr>
              <w:jc w:val="center"/>
              <w:rPr>
                <w:sz w:val="24"/>
                <w:szCs w:val="24"/>
              </w:rPr>
            </w:pPr>
            <w:r w:rsidRPr="00AE7DFC">
              <w:rPr>
                <w:sz w:val="24"/>
                <w:szCs w:val="24"/>
              </w:rPr>
              <w:t>Х</w:t>
            </w:r>
          </w:p>
        </w:tc>
        <w:tc>
          <w:tcPr>
            <w:tcW w:w="1276" w:type="dxa"/>
            <w:gridSpan w:val="2"/>
          </w:tcPr>
          <w:p w:rsidR="00AE7DFC" w:rsidRPr="00AE7DFC" w:rsidRDefault="00AE7DFC" w:rsidP="00881438">
            <w:pPr>
              <w:jc w:val="center"/>
              <w:rPr>
                <w:sz w:val="24"/>
                <w:szCs w:val="24"/>
              </w:rPr>
            </w:pPr>
          </w:p>
          <w:p w:rsidR="00AE7DFC" w:rsidRPr="00AE7DFC" w:rsidRDefault="00AE7DFC" w:rsidP="00881438">
            <w:pPr>
              <w:jc w:val="center"/>
              <w:rPr>
                <w:sz w:val="24"/>
                <w:szCs w:val="24"/>
              </w:rPr>
            </w:pPr>
          </w:p>
          <w:p w:rsidR="00AE7DFC" w:rsidRPr="00AE7DFC" w:rsidRDefault="00AE7DFC" w:rsidP="00881438">
            <w:pPr>
              <w:jc w:val="center"/>
              <w:rPr>
                <w:sz w:val="24"/>
                <w:szCs w:val="24"/>
              </w:rPr>
            </w:pPr>
            <w:r w:rsidRPr="00AE7DFC">
              <w:rPr>
                <w:sz w:val="24"/>
                <w:szCs w:val="24"/>
              </w:rPr>
              <w:t>Х</w:t>
            </w:r>
          </w:p>
        </w:tc>
        <w:tc>
          <w:tcPr>
            <w:tcW w:w="1417" w:type="dxa"/>
            <w:gridSpan w:val="2"/>
          </w:tcPr>
          <w:p w:rsidR="00AE7DFC" w:rsidRPr="00AE7DFC" w:rsidRDefault="00AE7DFC" w:rsidP="00881438">
            <w:pPr>
              <w:jc w:val="center"/>
              <w:rPr>
                <w:sz w:val="24"/>
                <w:szCs w:val="24"/>
              </w:rPr>
            </w:pPr>
          </w:p>
          <w:p w:rsidR="00AE7DFC" w:rsidRPr="00AE7DFC" w:rsidRDefault="00AE7DFC" w:rsidP="00881438">
            <w:pPr>
              <w:jc w:val="center"/>
              <w:rPr>
                <w:sz w:val="24"/>
                <w:szCs w:val="24"/>
              </w:rPr>
            </w:pPr>
          </w:p>
          <w:p w:rsidR="00AE7DFC" w:rsidRPr="00AE7DFC" w:rsidRDefault="00AE7DFC" w:rsidP="00881438">
            <w:pPr>
              <w:jc w:val="center"/>
              <w:rPr>
                <w:sz w:val="24"/>
                <w:szCs w:val="24"/>
              </w:rPr>
            </w:pPr>
            <w:r w:rsidRPr="00AE7DFC">
              <w:rPr>
                <w:sz w:val="24"/>
                <w:szCs w:val="24"/>
              </w:rPr>
              <w:t>Х</w:t>
            </w:r>
          </w:p>
        </w:tc>
        <w:tc>
          <w:tcPr>
            <w:tcW w:w="992" w:type="dxa"/>
          </w:tcPr>
          <w:p w:rsidR="00AE7DFC" w:rsidRDefault="00AE7DFC" w:rsidP="00881438">
            <w:pPr>
              <w:jc w:val="center"/>
              <w:rPr>
                <w:sz w:val="24"/>
                <w:szCs w:val="24"/>
              </w:rPr>
            </w:pPr>
          </w:p>
          <w:p w:rsidR="00843022" w:rsidRDefault="00843022" w:rsidP="00881438">
            <w:pPr>
              <w:jc w:val="center"/>
              <w:rPr>
                <w:sz w:val="24"/>
                <w:szCs w:val="24"/>
              </w:rPr>
            </w:pPr>
          </w:p>
          <w:p w:rsidR="00843022" w:rsidRPr="00AE7DFC" w:rsidRDefault="00843022" w:rsidP="00881438">
            <w:pPr>
              <w:jc w:val="center"/>
              <w:rPr>
                <w:sz w:val="24"/>
                <w:szCs w:val="24"/>
              </w:rPr>
            </w:pPr>
            <w:r>
              <w:rPr>
                <w:sz w:val="24"/>
                <w:szCs w:val="24"/>
              </w:rPr>
              <w:t>Х</w:t>
            </w:r>
          </w:p>
        </w:tc>
        <w:tc>
          <w:tcPr>
            <w:tcW w:w="971" w:type="dxa"/>
          </w:tcPr>
          <w:p w:rsidR="00AE7DFC" w:rsidRDefault="00AE7DFC" w:rsidP="00881438">
            <w:pPr>
              <w:jc w:val="center"/>
              <w:rPr>
                <w:sz w:val="24"/>
                <w:szCs w:val="24"/>
              </w:rPr>
            </w:pPr>
          </w:p>
          <w:p w:rsidR="00843022" w:rsidRDefault="00843022" w:rsidP="00881438">
            <w:pPr>
              <w:jc w:val="center"/>
              <w:rPr>
                <w:sz w:val="24"/>
                <w:szCs w:val="24"/>
              </w:rPr>
            </w:pPr>
          </w:p>
          <w:p w:rsidR="00843022" w:rsidRPr="00AE7DFC" w:rsidRDefault="00843022" w:rsidP="00881438">
            <w:pPr>
              <w:jc w:val="center"/>
              <w:rPr>
                <w:sz w:val="24"/>
                <w:szCs w:val="24"/>
              </w:rPr>
            </w:pPr>
            <w:r>
              <w:rPr>
                <w:sz w:val="24"/>
                <w:szCs w:val="24"/>
              </w:rPr>
              <w:t>Х</w:t>
            </w:r>
          </w:p>
        </w:tc>
      </w:tr>
      <w:tr w:rsidR="00843022" w:rsidRPr="00AE7DFC" w:rsidTr="00843022">
        <w:tc>
          <w:tcPr>
            <w:tcW w:w="592" w:type="dxa"/>
          </w:tcPr>
          <w:p w:rsidR="00843022" w:rsidRPr="00AE7DFC" w:rsidRDefault="00843022" w:rsidP="00881438">
            <w:pPr>
              <w:jc w:val="center"/>
              <w:rPr>
                <w:sz w:val="24"/>
                <w:szCs w:val="24"/>
              </w:rPr>
            </w:pPr>
          </w:p>
        </w:tc>
        <w:tc>
          <w:tcPr>
            <w:tcW w:w="2918" w:type="dxa"/>
          </w:tcPr>
          <w:p w:rsidR="00843022" w:rsidRPr="00AE7DFC" w:rsidRDefault="00843022" w:rsidP="00881438">
            <w:pPr>
              <w:rPr>
                <w:sz w:val="24"/>
                <w:szCs w:val="24"/>
              </w:rPr>
            </w:pPr>
            <w:r w:rsidRPr="00AE7DFC">
              <w:rPr>
                <w:sz w:val="24"/>
                <w:szCs w:val="24"/>
              </w:rPr>
              <w:t>-зерновые и зернобобовые культуры</w:t>
            </w:r>
          </w:p>
        </w:tc>
        <w:tc>
          <w:tcPr>
            <w:tcW w:w="851" w:type="dxa"/>
          </w:tcPr>
          <w:p w:rsidR="00843022" w:rsidRPr="00AE7DFC" w:rsidRDefault="00843022" w:rsidP="00881438">
            <w:pPr>
              <w:jc w:val="center"/>
              <w:rPr>
                <w:sz w:val="24"/>
                <w:szCs w:val="24"/>
              </w:rPr>
            </w:pPr>
            <w:r w:rsidRPr="00AE7DFC">
              <w:rPr>
                <w:sz w:val="24"/>
                <w:szCs w:val="24"/>
              </w:rPr>
              <w:t>га.</w:t>
            </w:r>
          </w:p>
        </w:tc>
        <w:tc>
          <w:tcPr>
            <w:tcW w:w="1134" w:type="dxa"/>
            <w:gridSpan w:val="2"/>
          </w:tcPr>
          <w:p w:rsidR="00843022" w:rsidRPr="00BE7243" w:rsidRDefault="00BE7243" w:rsidP="00042FAA">
            <w:pPr>
              <w:jc w:val="center"/>
              <w:rPr>
                <w:sz w:val="22"/>
                <w:szCs w:val="22"/>
              </w:rPr>
            </w:pPr>
            <w:r w:rsidRPr="00BE7243">
              <w:rPr>
                <w:sz w:val="22"/>
                <w:szCs w:val="22"/>
              </w:rPr>
              <w:t>3100</w:t>
            </w:r>
          </w:p>
        </w:tc>
        <w:tc>
          <w:tcPr>
            <w:tcW w:w="1276" w:type="dxa"/>
            <w:gridSpan w:val="2"/>
          </w:tcPr>
          <w:p w:rsidR="00843022" w:rsidRPr="00BE7243" w:rsidRDefault="00BE7243" w:rsidP="00042FAA">
            <w:pPr>
              <w:jc w:val="center"/>
              <w:rPr>
                <w:sz w:val="22"/>
                <w:szCs w:val="22"/>
              </w:rPr>
            </w:pPr>
            <w:r w:rsidRPr="00BE7243">
              <w:rPr>
                <w:sz w:val="22"/>
                <w:szCs w:val="22"/>
              </w:rPr>
              <w:t>3100</w:t>
            </w:r>
          </w:p>
        </w:tc>
        <w:tc>
          <w:tcPr>
            <w:tcW w:w="1417" w:type="dxa"/>
            <w:gridSpan w:val="2"/>
          </w:tcPr>
          <w:p w:rsidR="00843022" w:rsidRPr="00BE7243" w:rsidRDefault="00BE7243" w:rsidP="00042FAA">
            <w:pPr>
              <w:jc w:val="center"/>
              <w:rPr>
                <w:sz w:val="22"/>
                <w:szCs w:val="22"/>
              </w:rPr>
            </w:pPr>
            <w:r w:rsidRPr="00BE7243">
              <w:rPr>
                <w:sz w:val="22"/>
                <w:szCs w:val="22"/>
              </w:rPr>
              <w:t>3133</w:t>
            </w:r>
          </w:p>
        </w:tc>
        <w:tc>
          <w:tcPr>
            <w:tcW w:w="992" w:type="dxa"/>
          </w:tcPr>
          <w:p w:rsidR="00843022" w:rsidRPr="00BE7243" w:rsidRDefault="00BE7243" w:rsidP="00E57685">
            <w:pPr>
              <w:jc w:val="center"/>
              <w:rPr>
                <w:sz w:val="22"/>
                <w:szCs w:val="22"/>
              </w:rPr>
            </w:pPr>
            <w:r w:rsidRPr="00BE7243">
              <w:rPr>
                <w:sz w:val="22"/>
                <w:szCs w:val="22"/>
              </w:rPr>
              <w:t>3000</w:t>
            </w:r>
          </w:p>
        </w:tc>
        <w:tc>
          <w:tcPr>
            <w:tcW w:w="971" w:type="dxa"/>
          </w:tcPr>
          <w:p w:rsidR="00843022" w:rsidRPr="00BE7243" w:rsidRDefault="00BE7243" w:rsidP="00E57685">
            <w:pPr>
              <w:jc w:val="center"/>
              <w:rPr>
                <w:sz w:val="22"/>
                <w:szCs w:val="22"/>
              </w:rPr>
            </w:pPr>
            <w:r w:rsidRPr="00BE7243">
              <w:rPr>
                <w:sz w:val="22"/>
                <w:szCs w:val="22"/>
              </w:rPr>
              <w:t>3200</w:t>
            </w:r>
          </w:p>
        </w:tc>
      </w:tr>
      <w:tr w:rsidR="00843022" w:rsidRPr="00BE7243" w:rsidTr="00843022">
        <w:tc>
          <w:tcPr>
            <w:tcW w:w="592" w:type="dxa"/>
          </w:tcPr>
          <w:p w:rsidR="00843022" w:rsidRPr="00AE7DFC" w:rsidRDefault="00843022" w:rsidP="00881438">
            <w:pPr>
              <w:jc w:val="center"/>
              <w:rPr>
                <w:sz w:val="24"/>
                <w:szCs w:val="24"/>
              </w:rPr>
            </w:pPr>
          </w:p>
        </w:tc>
        <w:tc>
          <w:tcPr>
            <w:tcW w:w="2918" w:type="dxa"/>
          </w:tcPr>
          <w:p w:rsidR="00843022" w:rsidRPr="00AE7DFC" w:rsidRDefault="00843022" w:rsidP="00881438">
            <w:pPr>
              <w:rPr>
                <w:sz w:val="24"/>
                <w:szCs w:val="24"/>
              </w:rPr>
            </w:pPr>
            <w:r w:rsidRPr="00AE7DFC">
              <w:rPr>
                <w:sz w:val="24"/>
                <w:szCs w:val="24"/>
              </w:rPr>
              <w:t>-подсолнечник</w:t>
            </w:r>
          </w:p>
        </w:tc>
        <w:tc>
          <w:tcPr>
            <w:tcW w:w="851" w:type="dxa"/>
          </w:tcPr>
          <w:p w:rsidR="00843022" w:rsidRPr="00AE7DFC" w:rsidRDefault="00843022" w:rsidP="00881438">
            <w:pPr>
              <w:jc w:val="center"/>
              <w:rPr>
                <w:sz w:val="24"/>
                <w:szCs w:val="24"/>
              </w:rPr>
            </w:pPr>
            <w:r w:rsidRPr="00AE7DFC">
              <w:rPr>
                <w:sz w:val="24"/>
                <w:szCs w:val="24"/>
              </w:rPr>
              <w:t>га.</w:t>
            </w:r>
          </w:p>
        </w:tc>
        <w:tc>
          <w:tcPr>
            <w:tcW w:w="1134" w:type="dxa"/>
            <w:gridSpan w:val="2"/>
          </w:tcPr>
          <w:p w:rsidR="00843022" w:rsidRPr="00BE7243" w:rsidRDefault="00822A00" w:rsidP="00042FAA">
            <w:pPr>
              <w:jc w:val="center"/>
              <w:rPr>
                <w:sz w:val="24"/>
                <w:szCs w:val="24"/>
              </w:rPr>
            </w:pPr>
            <w:r w:rsidRPr="00BE7243">
              <w:rPr>
                <w:sz w:val="24"/>
                <w:szCs w:val="24"/>
              </w:rPr>
              <w:t>155</w:t>
            </w:r>
          </w:p>
        </w:tc>
        <w:tc>
          <w:tcPr>
            <w:tcW w:w="1276" w:type="dxa"/>
            <w:gridSpan w:val="2"/>
          </w:tcPr>
          <w:p w:rsidR="00843022" w:rsidRPr="00BE7243" w:rsidRDefault="00822A00" w:rsidP="00042FAA">
            <w:pPr>
              <w:jc w:val="center"/>
              <w:rPr>
                <w:sz w:val="24"/>
                <w:szCs w:val="24"/>
              </w:rPr>
            </w:pPr>
            <w:r w:rsidRPr="00BE7243">
              <w:rPr>
                <w:sz w:val="24"/>
                <w:szCs w:val="24"/>
              </w:rPr>
              <w:t>160</w:t>
            </w:r>
          </w:p>
        </w:tc>
        <w:tc>
          <w:tcPr>
            <w:tcW w:w="1417" w:type="dxa"/>
            <w:gridSpan w:val="2"/>
          </w:tcPr>
          <w:p w:rsidR="00843022" w:rsidRPr="00BE7243" w:rsidRDefault="00822A00" w:rsidP="00042FAA">
            <w:pPr>
              <w:jc w:val="center"/>
              <w:rPr>
                <w:sz w:val="24"/>
                <w:szCs w:val="24"/>
              </w:rPr>
            </w:pPr>
            <w:r w:rsidRPr="00BE7243">
              <w:rPr>
                <w:sz w:val="24"/>
                <w:szCs w:val="24"/>
              </w:rPr>
              <w:t>160</w:t>
            </w:r>
          </w:p>
        </w:tc>
        <w:tc>
          <w:tcPr>
            <w:tcW w:w="992" w:type="dxa"/>
          </w:tcPr>
          <w:p w:rsidR="00843022" w:rsidRPr="00BE7243" w:rsidRDefault="00BE7243" w:rsidP="00E57685">
            <w:pPr>
              <w:jc w:val="center"/>
              <w:rPr>
                <w:sz w:val="24"/>
                <w:szCs w:val="24"/>
              </w:rPr>
            </w:pPr>
            <w:r w:rsidRPr="00BE7243">
              <w:rPr>
                <w:sz w:val="24"/>
                <w:szCs w:val="24"/>
              </w:rPr>
              <w:t>148</w:t>
            </w:r>
          </w:p>
        </w:tc>
        <w:tc>
          <w:tcPr>
            <w:tcW w:w="971" w:type="dxa"/>
          </w:tcPr>
          <w:p w:rsidR="00843022" w:rsidRPr="00BE7243" w:rsidRDefault="00BE7243" w:rsidP="00E57685">
            <w:pPr>
              <w:jc w:val="center"/>
              <w:rPr>
                <w:sz w:val="24"/>
                <w:szCs w:val="24"/>
              </w:rPr>
            </w:pPr>
            <w:r w:rsidRPr="00BE7243">
              <w:rPr>
                <w:sz w:val="24"/>
                <w:szCs w:val="24"/>
              </w:rPr>
              <w:t>155</w:t>
            </w:r>
          </w:p>
        </w:tc>
      </w:tr>
      <w:tr w:rsidR="00843022" w:rsidRPr="00AE7DFC" w:rsidTr="00843022">
        <w:tc>
          <w:tcPr>
            <w:tcW w:w="592" w:type="dxa"/>
          </w:tcPr>
          <w:p w:rsidR="00843022" w:rsidRPr="00AE7DFC" w:rsidRDefault="00843022" w:rsidP="00881438">
            <w:pPr>
              <w:jc w:val="center"/>
              <w:rPr>
                <w:sz w:val="24"/>
                <w:szCs w:val="24"/>
              </w:rPr>
            </w:pPr>
          </w:p>
        </w:tc>
        <w:tc>
          <w:tcPr>
            <w:tcW w:w="2918" w:type="dxa"/>
          </w:tcPr>
          <w:p w:rsidR="00843022" w:rsidRPr="00AE7DFC" w:rsidRDefault="00843022" w:rsidP="00881438">
            <w:pPr>
              <w:rPr>
                <w:sz w:val="24"/>
                <w:szCs w:val="24"/>
              </w:rPr>
            </w:pPr>
            <w:r w:rsidRPr="00AE7DFC">
              <w:rPr>
                <w:sz w:val="24"/>
                <w:szCs w:val="24"/>
              </w:rPr>
              <w:t>-овощи</w:t>
            </w:r>
          </w:p>
        </w:tc>
        <w:tc>
          <w:tcPr>
            <w:tcW w:w="851" w:type="dxa"/>
          </w:tcPr>
          <w:p w:rsidR="00843022" w:rsidRPr="00AE7DFC" w:rsidRDefault="00843022" w:rsidP="00881438">
            <w:pPr>
              <w:jc w:val="center"/>
              <w:rPr>
                <w:sz w:val="24"/>
                <w:szCs w:val="24"/>
              </w:rPr>
            </w:pPr>
            <w:r w:rsidRPr="00AE7DFC">
              <w:rPr>
                <w:sz w:val="24"/>
                <w:szCs w:val="24"/>
              </w:rPr>
              <w:t>га.</w:t>
            </w:r>
          </w:p>
        </w:tc>
        <w:tc>
          <w:tcPr>
            <w:tcW w:w="1134" w:type="dxa"/>
            <w:gridSpan w:val="2"/>
          </w:tcPr>
          <w:p w:rsidR="00843022" w:rsidRPr="00AE7DFC" w:rsidRDefault="00822A00" w:rsidP="00042FAA">
            <w:pPr>
              <w:jc w:val="center"/>
              <w:rPr>
                <w:sz w:val="24"/>
                <w:szCs w:val="24"/>
              </w:rPr>
            </w:pPr>
            <w:r>
              <w:rPr>
                <w:sz w:val="24"/>
                <w:szCs w:val="24"/>
              </w:rPr>
              <w:t>23,4</w:t>
            </w:r>
          </w:p>
        </w:tc>
        <w:tc>
          <w:tcPr>
            <w:tcW w:w="1276" w:type="dxa"/>
            <w:gridSpan w:val="2"/>
          </w:tcPr>
          <w:p w:rsidR="00843022" w:rsidRPr="00AE7DFC" w:rsidRDefault="00822A00" w:rsidP="00822A00">
            <w:pPr>
              <w:jc w:val="center"/>
              <w:rPr>
                <w:sz w:val="24"/>
                <w:szCs w:val="24"/>
              </w:rPr>
            </w:pPr>
            <w:r>
              <w:rPr>
                <w:sz w:val="24"/>
                <w:szCs w:val="24"/>
              </w:rPr>
              <w:t>24</w:t>
            </w:r>
          </w:p>
        </w:tc>
        <w:tc>
          <w:tcPr>
            <w:tcW w:w="1417" w:type="dxa"/>
            <w:gridSpan w:val="2"/>
          </w:tcPr>
          <w:p w:rsidR="00843022" w:rsidRPr="00AE7DFC" w:rsidRDefault="00822A00" w:rsidP="00042FAA">
            <w:pPr>
              <w:jc w:val="center"/>
              <w:rPr>
                <w:sz w:val="24"/>
                <w:szCs w:val="24"/>
              </w:rPr>
            </w:pPr>
            <w:r>
              <w:rPr>
                <w:sz w:val="24"/>
                <w:szCs w:val="24"/>
              </w:rPr>
              <w:t>21</w:t>
            </w:r>
          </w:p>
        </w:tc>
        <w:tc>
          <w:tcPr>
            <w:tcW w:w="992" w:type="dxa"/>
          </w:tcPr>
          <w:p w:rsidR="00843022" w:rsidRPr="00AE7DFC" w:rsidRDefault="00822A00" w:rsidP="00822A00">
            <w:pPr>
              <w:jc w:val="center"/>
              <w:rPr>
                <w:sz w:val="24"/>
                <w:szCs w:val="24"/>
              </w:rPr>
            </w:pPr>
            <w:r>
              <w:rPr>
                <w:sz w:val="24"/>
                <w:szCs w:val="24"/>
              </w:rPr>
              <w:t>26</w:t>
            </w:r>
          </w:p>
        </w:tc>
        <w:tc>
          <w:tcPr>
            <w:tcW w:w="971" w:type="dxa"/>
          </w:tcPr>
          <w:p w:rsidR="00843022" w:rsidRPr="00AE7DFC" w:rsidRDefault="00822A00" w:rsidP="00822A00">
            <w:pPr>
              <w:jc w:val="center"/>
              <w:rPr>
                <w:sz w:val="24"/>
                <w:szCs w:val="24"/>
              </w:rPr>
            </w:pPr>
            <w:r>
              <w:rPr>
                <w:sz w:val="24"/>
                <w:szCs w:val="24"/>
              </w:rPr>
              <w:t>24</w:t>
            </w:r>
          </w:p>
        </w:tc>
      </w:tr>
      <w:tr w:rsidR="00843022" w:rsidRPr="00AE7DFC" w:rsidTr="00843022">
        <w:tc>
          <w:tcPr>
            <w:tcW w:w="592" w:type="dxa"/>
          </w:tcPr>
          <w:p w:rsidR="00843022" w:rsidRPr="00AE7DFC" w:rsidRDefault="00843022" w:rsidP="00881438">
            <w:pPr>
              <w:jc w:val="center"/>
              <w:rPr>
                <w:sz w:val="24"/>
                <w:szCs w:val="24"/>
              </w:rPr>
            </w:pPr>
          </w:p>
        </w:tc>
        <w:tc>
          <w:tcPr>
            <w:tcW w:w="2918" w:type="dxa"/>
          </w:tcPr>
          <w:p w:rsidR="00843022" w:rsidRPr="00AE7DFC" w:rsidRDefault="00843022" w:rsidP="00881438">
            <w:pPr>
              <w:rPr>
                <w:sz w:val="24"/>
                <w:szCs w:val="24"/>
              </w:rPr>
            </w:pPr>
            <w:r w:rsidRPr="00AE7DFC">
              <w:rPr>
                <w:sz w:val="24"/>
                <w:szCs w:val="24"/>
              </w:rPr>
              <w:t>-картофель</w:t>
            </w:r>
          </w:p>
        </w:tc>
        <w:tc>
          <w:tcPr>
            <w:tcW w:w="851" w:type="dxa"/>
          </w:tcPr>
          <w:p w:rsidR="00843022" w:rsidRPr="00AE7DFC" w:rsidRDefault="00843022" w:rsidP="00881438">
            <w:pPr>
              <w:jc w:val="center"/>
              <w:rPr>
                <w:sz w:val="24"/>
                <w:szCs w:val="24"/>
              </w:rPr>
            </w:pPr>
            <w:r w:rsidRPr="00AE7DFC">
              <w:rPr>
                <w:sz w:val="24"/>
                <w:szCs w:val="24"/>
              </w:rPr>
              <w:t>га.</w:t>
            </w:r>
          </w:p>
        </w:tc>
        <w:tc>
          <w:tcPr>
            <w:tcW w:w="1134" w:type="dxa"/>
            <w:gridSpan w:val="2"/>
          </w:tcPr>
          <w:p w:rsidR="00843022" w:rsidRPr="00AE7DFC" w:rsidRDefault="00822A00" w:rsidP="00042FAA">
            <w:pPr>
              <w:jc w:val="center"/>
              <w:rPr>
                <w:sz w:val="24"/>
                <w:szCs w:val="24"/>
              </w:rPr>
            </w:pPr>
            <w:r>
              <w:rPr>
                <w:sz w:val="24"/>
                <w:szCs w:val="24"/>
              </w:rPr>
              <w:t>30</w:t>
            </w:r>
          </w:p>
        </w:tc>
        <w:tc>
          <w:tcPr>
            <w:tcW w:w="1276" w:type="dxa"/>
            <w:gridSpan w:val="2"/>
          </w:tcPr>
          <w:p w:rsidR="00843022" w:rsidRPr="00AE7DFC" w:rsidRDefault="00822A00" w:rsidP="00042FAA">
            <w:pPr>
              <w:jc w:val="center"/>
              <w:rPr>
                <w:sz w:val="24"/>
                <w:szCs w:val="24"/>
              </w:rPr>
            </w:pPr>
            <w:r>
              <w:rPr>
                <w:sz w:val="24"/>
                <w:szCs w:val="24"/>
              </w:rPr>
              <w:t>35</w:t>
            </w:r>
          </w:p>
        </w:tc>
        <w:tc>
          <w:tcPr>
            <w:tcW w:w="1417" w:type="dxa"/>
            <w:gridSpan w:val="2"/>
          </w:tcPr>
          <w:p w:rsidR="00843022" w:rsidRPr="00AE7DFC" w:rsidRDefault="00822A00" w:rsidP="00042FAA">
            <w:pPr>
              <w:jc w:val="center"/>
              <w:rPr>
                <w:sz w:val="24"/>
                <w:szCs w:val="24"/>
              </w:rPr>
            </w:pPr>
            <w:r>
              <w:rPr>
                <w:sz w:val="24"/>
                <w:szCs w:val="24"/>
              </w:rPr>
              <w:t>35</w:t>
            </w:r>
          </w:p>
        </w:tc>
        <w:tc>
          <w:tcPr>
            <w:tcW w:w="992" w:type="dxa"/>
          </w:tcPr>
          <w:p w:rsidR="00843022" w:rsidRPr="00AE7DFC" w:rsidRDefault="00822A00" w:rsidP="00E57685">
            <w:pPr>
              <w:jc w:val="center"/>
              <w:rPr>
                <w:sz w:val="24"/>
                <w:szCs w:val="24"/>
              </w:rPr>
            </w:pPr>
            <w:r>
              <w:rPr>
                <w:sz w:val="24"/>
                <w:szCs w:val="24"/>
              </w:rPr>
              <w:t>37</w:t>
            </w:r>
          </w:p>
        </w:tc>
        <w:tc>
          <w:tcPr>
            <w:tcW w:w="971" w:type="dxa"/>
          </w:tcPr>
          <w:p w:rsidR="00843022" w:rsidRPr="00AE7DFC" w:rsidRDefault="00822A00" w:rsidP="00E57685">
            <w:pPr>
              <w:jc w:val="center"/>
              <w:rPr>
                <w:sz w:val="24"/>
                <w:szCs w:val="24"/>
              </w:rPr>
            </w:pPr>
            <w:r>
              <w:rPr>
                <w:sz w:val="24"/>
                <w:szCs w:val="24"/>
              </w:rPr>
              <w:t>34</w:t>
            </w:r>
          </w:p>
        </w:tc>
      </w:tr>
      <w:tr w:rsidR="00843022" w:rsidRPr="00AE7DFC" w:rsidTr="00843022">
        <w:tc>
          <w:tcPr>
            <w:tcW w:w="8188" w:type="dxa"/>
            <w:gridSpan w:val="9"/>
          </w:tcPr>
          <w:p w:rsidR="00843022" w:rsidRPr="00AE7DFC" w:rsidRDefault="00843022" w:rsidP="00881438">
            <w:pPr>
              <w:jc w:val="center"/>
              <w:rPr>
                <w:sz w:val="24"/>
                <w:szCs w:val="24"/>
              </w:rPr>
            </w:pPr>
            <w:r w:rsidRPr="00AE7DFC">
              <w:rPr>
                <w:sz w:val="24"/>
                <w:szCs w:val="24"/>
              </w:rPr>
              <w:t>Рынок товаров и услуг</w:t>
            </w:r>
          </w:p>
        </w:tc>
        <w:tc>
          <w:tcPr>
            <w:tcW w:w="992" w:type="dxa"/>
          </w:tcPr>
          <w:p w:rsidR="00843022" w:rsidRPr="00AE7DFC" w:rsidRDefault="00843022" w:rsidP="00881438">
            <w:pPr>
              <w:jc w:val="center"/>
              <w:rPr>
                <w:sz w:val="24"/>
                <w:szCs w:val="24"/>
              </w:rPr>
            </w:pPr>
          </w:p>
        </w:tc>
        <w:tc>
          <w:tcPr>
            <w:tcW w:w="971" w:type="dxa"/>
          </w:tcPr>
          <w:p w:rsidR="00843022" w:rsidRPr="00AE7DFC" w:rsidRDefault="00843022" w:rsidP="00881438">
            <w:pPr>
              <w:jc w:val="center"/>
              <w:rPr>
                <w:sz w:val="24"/>
                <w:szCs w:val="24"/>
              </w:rPr>
            </w:pPr>
          </w:p>
        </w:tc>
      </w:tr>
      <w:tr w:rsidR="00843022" w:rsidRPr="00AE7DFC" w:rsidTr="006F2451">
        <w:tc>
          <w:tcPr>
            <w:tcW w:w="592" w:type="dxa"/>
          </w:tcPr>
          <w:p w:rsidR="00843022" w:rsidRPr="00AE7DFC" w:rsidRDefault="00843022" w:rsidP="00881438">
            <w:pPr>
              <w:jc w:val="center"/>
              <w:rPr>
                <w:sz w:val="24"/>
                <w:szCs w:val="24"/>
              </w:rPr>
            </w:pPr>
            <w:r w:rsidRPr="00AE7DFC">
              <w:rPr>
                <w:sz w:val="24"/>
                <w:szCs w:val="24"/>
              </w:rPr>
              <w:t>8</w:t>
            </w:r>
          </w:p>
        </w:tc>
        <w:tc>
          <w:tcPr>
            <w:tcW w:w="2918" w:type="dxa"/>
          </w:tcPr>
          <w:p w:rsidR="00843022" w:rsidRPr="00AE7DFC" w:rsidRDefault="00843022" w:rsidP="00881438">
            <w:pPr>
              <w:rPr>
                <w:sz w:val="24"/>
                <w:szCs w:val="24"/>
              </w:rPr>
            </w:pPr>
            <w:r w:rsidRPr="00AE7DFC">
              <w:rPr>
                <w:sz w:val="24"/>
                <w:szCs w:val="24"/>
              </w:rPr>
              <w:t>Объектов торговли</w:t>
            </w:r>
          </w:p>
        </w:tc>
        <w:tc>
          <w:tcPr>
            <w:tcW w:w="1464" w:type="dxa"/>
            <w:gridSpan w:val="2"/>
          </w:tcPr>
          <w:p w:rsidR="00843022" w:rsidRPr="00AE7DFC" w:rsidRDefault="00843022" w:rsidP="00881438">
            <w:pPr>
              <w:jc w:val="center"/>
              <w:rPr>
                <w:sz w:val="24"/>
                <w:szCs w:val="24"/>
              </w:rPr>
            </w:pPr>
            <w:r w:rsidRPr="00AE7DFC">
              <w:rPr>
                <w:sz w:val="24"/>
                <w:szCs w:val="24"/>
              </w:rPr>
              <w:t>шт</w:t>
            </w:r>
          </w:p>
        </w:tc>
        <w:tc>
          <w:tcPr>
            <w:tcW w:w="996" w:type="dxa"/>
            <w:gridSpan w:val="2"/>
          </w:tcPr>
          <w:p w:rsidR="00843022" w:rsidRPr="00822A00" w:rsidRDefault="00822A00" w:rsidP="00881438">
            <w:pPr>
              <w:jc w:val="center"/>
              <w:rPr>
                <w:sz w:val="24"/>
                <w:szCs w:val="24"/>
              </w:rPr>
            </w:pPr>
            <w:r w:rsidRPr="00822A00">
              <w:rPr>
                <w:sz w:val="24"/>
                <w:szCs w:val="24"/>
              </w:rPr>
              <w:t>8</w:t>
            </w:r>
          </w:p>
        </w:tc>
        <w:tc>
          <w:tcPr>
            <w:tcW w:w="1226" w:type="dxa"/>
            <w:gridSpan w:val="2"/>
          </w:tcPr>
          <w:p w:rsidR="00843022" w:rsidRPr="00822A00" w:rsidRDefault="00822A00" w:rsidP="00881438">
            <w:pPr>
              <w:jc w:val="center"/>
              <w:rPr>
                <w:sz w:val="24"/>
                <w:szCs w:val="24"/>
              </w:rPr>
            </w:pPr>
            <w:r w:rsidRPr="00822A00">
              <w:rPr>
                <w:sz w:val="24"/>
                <w:szCs w:val="24"/>
              </w:rPr>
              <w:t>8</w:t>
            </w:r>
          </w:p>
        </w:tc>
        <w:tc>
          <w:tcPr>
            <w:tcW w:w="992" w:type="dxa"/>
          </w:tcPr>
          <w:p w:rsidR="00843022" w:rsidRPr="00822A00" w:rsidRDefault="00822A00" w:rsidP="00881438">
            <w:pPr>
              <w:jc w:val="center"/>
              <w:rPr>
                <w:sz w:val="24"/>
                <w:szCs w:val="24"/>
              </w:rPr>
            </w:pPr>
            <w:r w:rsidRPr="00822A00">
              <w:rPr>
                <w:sz w:val="24"/>
                <w:szCs w:val="24"/>
              </w:rPr>
              <w:t>8</w:t>
            </w:r>
          </w:p>
        </w:tc>
        <w:tc>
          <w:tcPr>
            <w:tcW w:w="992" w:type="dxa"/>
          </w:tcPr>
          <w:p w:rsidR="00843022" w:rsidRPr="00822A00" w:rsidRDefault="00822A00" w:rsidP="00E57685">
            <w:pPr>
              <w:jc w:val="center"/>
              <w:rPr>
                <w:sz w:val="24"/>
                <w:szCs w:val="24"/>
              </w:rPr>
            </w:pPr>
            <w:r w:rsidRPr="00822A00">
              <w:rPr>
                <w:sz w:val="24"/>
                <w:szCs w:val="24"/>
              </w:rPr>
              <w:t>8</w:t>
            </w:r>
          </w:p>
        </w:tc>
        <w:tc>
          <w:tcPr>
            <w:tcW w:w="971" w:type="dxa"/>
          </w:tcPr>
          <w:p w:rsidR="00843022" w:rsidRPr="00822A00" w:rsidRDefault="00822A00" w:rsidP="00E57685">
            <w:pPr>
              <w:jc w:val="center"/>
              <w:rPr>
                <w:sz w:val="24"/>
                <w:szCs w:val="24"/>
              </w:rPr>
            </w:pPr>
            <w:r w:rsidRPr="00822A00">
              <w:rPr>
                <w:sz w:val="24"/>
                <w:szCs w:val="24"/>
              </w:rPr>
              <w:t>8</w:t>
            </w:r>
          </w:p>
        </w:tc>
      </w:tr>
      <w:tr w:rsidR="00843022" w:rsidRPr="00AE7DFC" w:rsidTr="006F2451">
        <w:tc>
          <w:tcPr>
            <w:tcW w:w="592" w:type="dxa"/>
          </w:tcPr>
          <w:p w:rsidR="00843022" w:rsidRPr="00AE7DFC" w:rsidRDefault="00843022" w:rsidP="00881438">
            <w:pPr>
              <w:jc w:val="center"/>
              <w:rPr>
                <w:sz w:val="24"/>
                <w:szCs w:val="24"/>
              </w:rPr>
            </w:pPr>
          </w:p>
        </w:tc>
        <w:tc>
          <w:tcPr>
            <w:tcW w:w="2918" w:type="dxa"/>
          </w:tcPr>
          <w:p w:rsidR="00843022" w:rsidRPr="00AE7DFC" w:rsidRDefault="00843022" w:rsidP="00881438">
            <w:pPr>
              <w:rPr>
                <w:sz w:val="24"/>
                <w:szCs w:val="24"/>
              </w:rPr>
            </w:pPr>
            <w:r w:rsidRPr="00AE7DFC">
              <w:rPr>
                <w:sz w:val="24"/>
                <w:szCs w:val="24"/>
              </w:rPr>
              <w:t>-торговая площадь</w:t>
            </w:r>
          </w:p>
        </w:tc>
        <w:tc>
          <w:tcPr>
            <w:tcW w:w="1464" w:type="dxa"/>
            <w:gridSpan w:val="2"/>
          </w:tcPr>
          <w:p w:rsidR="00843022" w:rsidRPr="00AE7DFC" w:rsidRDefault="00843022" w:rsidP="00881438">
            <w:pPr>
              <w:jc w:val="center"/>
              <w:rPr>
                <w:sz w:val="24"/>
                <w:szCs w:val="24"/>
              </w:rPr>
            </w:pPr>
            <w:r w:rsidRPr="00AE7DFC">
              <w:rPr>
                <w:sz w:val="24"/>
                <w:szCs w:val="24"/>
              </w:rPr>
              <w:t>кв.м.</w:t>
            </w:r>
          </w:p>
        </w:tc>
        <w:tc>
          <w:tcPr>
            <w:tcW w:w="996" w:type="dxa"/>
            <w:gridSpan w:val="2"/>
          </w:tcPr>
          <w:p w:rsidR="00843022" w:rsidRPr="00822A00" w:rsidRDefault="00822A00" w:rsidP="00F1773A">
            <w:pPr>
              <w:jc w:val="center"/>
              <w:rPr>
                <w:sz w:val="24"/>
                <w:szCs w:val="24"/>
              </w:rPr>
            </w:pPr>
            <w:r w:rsidRPr="00822A00">
              <w:rPr>
                <w:sz w:val="24"/>
                <w:szCs w:val="24"/>
              </w:rPr>
              <w:t>2008</w:t>
            </w:r>
          </w:p>
        </w:tc>
        <w:tc>
          <w:tcPr>
            <w:tcW w:w="1226" w:type="dxa"/>
            <w:gridSpan w:val="2"/>
          </w:tcPr>
          <w:p w:rsidR="00843022" w:rsidRPr="00822A00" w:rsidRDefault="00822A00" w:rsidP="00F1773A">
            <w:pPr>
              <w:jc w:val="center"/>
              <w:rPr>
                <w:sz w:val="24"/>
                <w:szCs w:val="24"/>
              </w:rPr>
            </w:pPr>
            <w:r w:rsidRPr="00822A00">
              <w:rPr>
                <w:sz w:val="24"/>
                <w:szCs w:val="24"/>
              </w:rPr>
              <w:t>2008</w:t>
            </w:r>
          </w:p>
        </w:tc>
        <w:tc>
          <w:tcPr>
            <w:tcW w:w="992" w:type="dxa"/>
          </w:tcPr>
          <w:p w:rsidR="00843022" w:rsidRPr="00822A00" w:rsidRDefault="00822A00" w:rsidP="00F1773A">
            <w:pPr>
              <w:jc w:val="center"/>
              <w:rPr>
                <w:sz w:val="24"/>
                <w:szCs w:val="24"/>
              </w:rPr>
            </w:pPr>
            <w:r w:rsidRPr="00822A00">
              <w:rPr>
                <w:sz w:val="24"/>
                <w:szCs w:val="24"/>
              </w:rPr>
              <w:t>2008</w:t>
            </w:r>
          </w:p>
        </w:tc>
        <w:tc>
          <w:tcPr>
            <w:tcW w:w="992" w:type="dxa"/>
          </w:tcPr>
          <w:p w:rsidR="00843022" w:rsidRPr="00822A00" w:rsidRDefault="00822A00" w:rsidP="00E57685">
            <w:pPr>
              <w:jc w:val="center"/>
              <w:rPr>
                <w:sz w:val="24"/>
                <w:szCs w:val="24"/>
              </w:rPr>
            </w:pPr>
            <w:r w:rsidRPr="00822A00">
              <w:rPr>
                <w:sz w:val="24"/>
                <w:szCs w:val="24"/>
              </w:rPr>
              <w:t>2008</w:t>
            </w:r>
          </w:p>
        </w:tc>
        <w:tc>
          <w:tcPr>
            <w:tcW w:w="971" w:type="dxa"/>
          </w:tcPr>
          <w:p w:rsidR="00843022" w:rsidRPr="00822A00" w:rsidRDefault="00822A00" w:rsidP="00E57685">
            <w:pPr>
              <w:jc w:val="center"/>
              <w:rPr>
                <w:sz w:val="24"/>
                <w:szCs w:val="24"/>
              </w:rPr>
            </w:pPr>
            <w:r w:rsidRPr="00822A00">
              <w:rPr>
                <w:sz w:val="24"/>
                <w:szCs w:val="24"/>
              </w:rPr>
              <w:t>2008</w:t>
            </w:r>
          </w:p>
        </w:tc>
      </w:tr>
      <w:tr w:rsidR="00843022" w:rsidRPr="00AE7DFC" w:rsidTr="00843022">
        <w:tc>
          <w:tcPr>
            <w:tcW w:w="8188" w:type="dxa"/>
            <w:gridSpan w:val="9"/>
          </w:tcPr>
          <w:p w:rsidR="00843022" w:rsidRPr="00AE7DFC" w:rsidRDefault="00843022" w:rsidP="00881438">
            <w:pPr>
              <w:jc w:val="center"/>
              <w:rPr>
                <w:sz w:val="24"/>
                <w:szCs w:val="24"/>
              </w:rPr>
            </w:pPr>
            <w:r w:rsidRPr="00AE7DFC">
              <w:rPr>
                <w:sz w:val="24"/>
                <w:szCs w:val="24"/>
              </w:rPr>
              <w:lastRenderedPageBreak/>
              <w:t>Транспорт, дорожное хозяйство</w:t>
            </w:r>
          </w:p>
        </w:tc>
        <w:tc>
          <w:tcPr>
            <w:tcW w:w="992" w:type="dxa"/>
          </w:tcPr>
          <w:p w:rsidR="00843022" w:rsidRPr="00AE7DFC" w:rsidRDefault="00843022" w:rsidP="00881438">
            <w:pPr>
              <w:jc w:val="center"/>
              <w:rPr>
                <w:sz w:val="24"/>
                <w:szCs w:val="24"/>
              </w:rPr>
            </w:pPr>
          </w:p>
        </w:tc>
        <w:tc>
          <w:tcPr>
            <w:tcW w:w="971" w:type="dxa"/>
          </w:tcPr>
          <w:p w:rsidR="00843022" w:rsidRPr="00AE7DFC" w:rsidRDefault="00843022" w:rsidP="00881438">
            <w:pPr>
              <w:jc w:val="center"/>
              <w:rPr>
                <w:sz w:val="24"/>
                <w:szCs w:val="24"/>
              </w:rPr>
            </w:pPr>
          </w:p>
        </w:tc>
      </w:tr>
      <w:tr w:rsidR="00843022" w:rsidRPr="00AE7DFC" w:rsidTr="006F2451">
        <w:tc>
          <w:tcPr>
            <w:tcW w:w="592" w:type="dxa"/>
          </w:tcPr>
          <w:p w:rsidR="00843022" w:rsidRPr="00AE7DFC" w:rsidRDefault="00843022" w:rsidP="00881438">
            <w:pPr>
              <w:jc w:val="center"/>
              <w:rPr>
                <w:sz w:val="24"/>
                <w:szCs w:val="24"/>
              </w:rPr>
            </w:pPr>
            <w:r w:rsidRPr="00AE7DFC">
              <w:rPr>
                <w:sz w:val="24"/>
                <w:szCs w:val="24"/>
              </w:rPr>
              <w:t>9</w:t>
            </w:r>
          </w:p>
        </w:tc>
        <w:tc>
          <w:tcPr>
            <w:tcW w:w="2918" w:type="dxa"/>
          </w:tcPr>
          <w:p w:rsidR="00843022" w:rsidRPr="00AE7DFC" w:rsidRDefault="00843022" w:rsidP="00881438">
            <w:pPr>
              <w:rPr>
                <w:sz w:val="24"/>
                <w:szCs w:val="24"/>
              </w:rPr>
            </w:pPr>
            <w:r w:rsidRPr="00AE7DFC">
              <w:rPr>
                <w:sz w:val="24"/>
                <w:szCs w:val="24"/>
              </w:rPr>
              <w:t>Протяженность дорог</w:t>
            </w:r>
          </w:p>
        </w:tc>
        <w:tc>
          <w:tcPr>
            <w:tcW w:w="1464" w:type="dxa"/>
            <w:gridSpan w:val="2"/>
          </w:tcPr>
          <w:p w:rsidR="00843022" w:rsidRPr="00AE7DFC" w:rsidRDefault="00843022" w:rsidP="00881438">
            <w:pPr>
              <w:jc w:val="center"/>
              <w:rPr>
                <w:sz w:val="24"/>
                <w:szCs w:val="24"/>
              </w:rPr>
            </w:pPr>
            <w:r w:rsidRPr="00AE7DFC">
              <w:rPr>
                <w:sz w:val="24"/>
                <w:szCs w:val="24"/>
              </w:rPr>
              <w:t>км.</w:t>
            </w:r>
          </w:p>
        </w:tc>
        <w:tc>
          <w:tcPr>
            <w:tcW w:w="996" w:type="dxa"/>
            <w:gridSpan w:val="2"/>
          </w:tcPr>
          <w:p w:rsidR="00843022" w:rsidRPr="00AE7DFC" w:rsidRDefault="006A58D8" w:rsidP="00843022">
            <w:pPr>
              <w:jc w:val="center"/>
              <w:rPr>
                <w:sz w:val="24"/>
                <w:szCs w:val="24"/>
              </w:rPr>
            </w:pPr>
            <w:r>
              <w:rPr>
                <w:sz w:val="24"/>
                <w:szCs w:val="24"/>
              </w:rPr>
              <w:t>14,85</w:t>
            </w:r>
          </w:p>
        </w:tc>
        <w:tc>
          <w:tcPr>
            <w:tcW w:w="1226" w:type="dxa"/>
            <w:gridSpan w:val="2"/>
          </w:tcPr>
          <w:p w:rsidR="00843022" w:rsidRPr="00AE7DFC" w:rsidRDefault="006A58D8" w:rsidP="00843022">
            <w:pPr>
              <w:jc w:val="center"/>
              <w:rPr>
                <w:sz w:val="24"/>
                <w:szCs w:val="24"/>
              </w:rPr>
            </w:pPr>
            <w:r>
              <w:rPr>
                <w:sz w:val="24"/>
                <w:szCs w:val="24"/>
              </w:rPr>
              <w:t>14,85</w:t>
            </w:r>
          </w:p>
        </w:tc>
        <w:tc>
          <w:tcPr>
            <w:tcW w:w="992" w:type="dxa"/>
          </w:tcPr>
          <w:p w:rsidR="00843022" w:rsidRPr="00AE7DFC" w:rsidRDefault="006A58D8" w:rsidP="00843022">
            <w:pPr>
              <w:jc w:val="center"/>
              <w:rPr>
                <w:sz w:val="24"/>
                <w:szCs w:val="24"/>
              </w:rPr>
            </w:pPr>
            <w:r>
              <w:rPr>
                <w:sz w:val="24"/>
                <w:szCs w:val="24"/>
              </w:rPr>
              <w:t>14,85</w:t>
            </w:r>
          </w:p>
        </w:tc>
        <w:tc>
          <w:tcPr>
            <w:tcW w:w="992" w:type="dxa"/>
          </w:tcPr>
          <w:p w:rsidR="00843022" w:rsidRPr="00AE7DFC" w:rsidRDefault="006A58D8" w:rsidP="00881438">
            <w:pPr>
              <w:jc w:val="center"/>
              <w:rPr>
                <w:sz w:val="24"/>
                <w:szCs w:val="24"/>
              </w:rPr>
            </w:pPr>
            <w:r>
              <w:rPr>
                <w:sz w:val="24"/>
                <w:szCs w:val="24"/>
              </w:rPr>
              <w:t>14,85</w:t>
            </w:r>
          </w:p>
        </w:tc>
        <w:tc>
          <w:tcPr>
            <w:tcW w:w="971" w:type="dxa"/>
          </w:tcPr>
          <w:p w:rsidR="00843022" w:rsidRPr="00AE7DFC" w:rsidRDefault="006A58D8" w:rsidP="00881438">
            <w:pPr>
              <w:jc w:val="center"/>
              <w:rPr>
                <w:sz w:val="24"/>
                <w:szCs w:val="24"/>
              </w:rPr>
            </w:pPr>
            <w:r>
              <w:rPr>
                <w:sz w:val="24"/>
                <w:szCs w:val="24"/>
              </w:rPr>
              <w:t>14,85</w:t>
            </w:r>
          </w:p>
        </w:tc>
      </w:tr>
      <w:tr w:rsidR="00843022" w:rsidRPr="00AE7DFC" w:rsidTr="006F2451">
        <w:tc>
          <w:tcPr>
            <w:tcW w:w="592" w:type="dxa"/>
          </w:tcPr>
          <w:p w:rsidR="00843022" w:rsidRPr="00AE7DFC" w:rsidRDefault="00843022" w:rsidP="00881438">
            <w:pPr>
              <w:jc w:val="center"/>
              <w:rPr>
                <w:sz w:val="24"/>
                <w:szCs w:val="24"/>
              </w:rPr>
            </w:pPr>
            <w:r w:rsidRPr="00AE7DFC">
              <w:rPr>
                <w:sz w:val="24"/>
                <w:szCs w:val="24"/>
              </w:rPr>
              <w:t>10</w:t>
            </w:r>
          </w:p>
        </w:tc>
        <w:tc>
          <w:tcPr>
            <w:tcW w:w="2918" w:type="dxa"/>
          </w:tcPr>
          <w:p w:rsidR="00843022" w:rsidRPr="00AE7DFC" w:rsidRDefault="00843022" w:rsidP="00881438">
            <w:pPr>
              <w:rPr>
                <w:sz w:val="24"/>
                <w:szCs w:val="24"/>
              </w:rPr>
            </w:pPr>
            <w:r w:rsidRPr="00AE7DFC">
              <w:rPr>
                <w:sz w:val="24"/>
                <w:szCs w:val="24"/>
              </w:rPr>
              <w:t>Ремонт дорожного покрытия (протяженность улиц)</w:t>
            </w:r>
          </w:p>
        </w:tc>
        <w:tc>
          <w:tcPr>
            <w:tcW w:w="1464" w:type="dxa"/>
            <w:gridSpan w:val="2"/>
          </w:tcPr>
          <w:p w:rsidR="00843022" w:rsidRPr="00AE7DFC" w:rsidRDefault="00843022" w:rsidP="00881438">
            <w:pPr>
              <w:jc w:val="center"/>
              <w:rPr>
                <w:sz w:val="24"/>
                <w:szCs w:val="24"/>
              </w:rPr>
            </w:pPr>
            <w:r w:rsidRPr="00AE7DFC">
              <w:rPr>
                <w:sz w:val="24"/>
                <w:szCs w:val="24"/>
              </w:rPr>
              <w:t>км.</w:t>
            </w:r>
          </w:p>
        </w:tc>
        <w:tc>
          <w:tcPr>
            <w:tcW w:w="996" w:type="dxa"/>
            <w:gridSpan w:val="2"/>
          </w:tcPr>
          <w:p w:rsidR="00843022" w:rsidRPr="00AE7DFC" w:rsidRDefault="00843022" w:rsidP="00167A14">
            <w:pPr>
              <w:jc w:val="center"/>
              <w:rPr>
                <w:sz w:val="24"/>
                <w:szCs w:val="24"/>
              </w:rPr>
            </w:pPr>
            <w:r w:rsidRPr="00AE7DFC">
              <w:rPr>
                <w:sz w:val="24"/>
                <w:szCs w:val="24"/>
              </w:rPr>
              <w:t>0</w:t>
            </w:r>
          </w:p>
        </w:tc>
        <w:tc>
          <w:tcPr>
            <w:tcW w:w="1226" w:type="dxa"/>
            <w:gridSpan w:val="2"/>
          </w:tcPr>
          <w:p w:rsidR="00843022" w:rsidRPr="00AE7DFC" w:rsidRDefault="00822A00" w:rsidP="00881438">
            <w:pPr>
              <w:jc w:val="center"/>
              <w:rPr>
                <w:sz w:val="24"/>
                <w:szCs w:val="24"/>
              </w:rPr>
            </w:pPr>
            <w:r>
              <w:rPr>
                <w:sz w:val="24"/>
                <w:szCs w:val="24"/>
              </w:rPr>
              <w:t>400</w:t>
            </w:r>
          </w:p>
        </w:tc>
        <w:tc>
          <w:tcPr>
            <w:tcW w:w="992" w:type="dxa"/>
          </w:tcPr>
          <w:p w:rsidR="00843022" w:rsidRPr="00AE7DFC" w:rsidRDefault="00843022" w:rsidP="00881438">
            <w:pPr>
              <w:jc w:val="center"/>
              <w:rPr>
                <w:sz w:val="24"/>
                <w:szCs w:val="24"/>
              </w:rPr>
            </w:pPr>
            <w:r w:rsidRPr="00AE7DFC">
              <w:rPr>
                <w:sz w:val="24"/>
                <w:szCs w:val="24"/>
              </w:rPr>
              <w:t>0</w:t>
            </w:r>
          </w:p>
        </w:tc>
        <w:tc>
          <w:tcPr>
            <w:tcW w:w="992" w:type="dxa"/>
          </w:tcPr>
          <w:p w:rsidR="00843022" w:rsidRPr="00AE7DFC" w:rsidRDefault="006A58D8" w:rsidP="00881438">
            <w:pPr>
              <w:jc w:val="center"/>
              <w:rPr>
                <w:sz w:val="24"/>
                <w:szCs w:val="24"/>
              </w:rPr>
            </w:pPr>
            <w:r>
              <w:rPr>
                <w:sz w:val="24"/>
                <w:szCs w:val="24"/>
              </w:rPr>
              <w:t>0</w:t>
            </w:r>
          </w:p>
        </w:tc>
        <w:tc>
          <w:tcPr>
            <w:tcW w:w="971" w:type="dxa"/>
          </w:tcPr>
          <w:p w:rsidR="00843022" w:rsidRPr="00AE7DFC" w:rsidRDefault="006A58D8" w:rsidP="00881438">
            <w:pPr>
              <w:jc w:val="center"/>
              <w:rPr>
                <w:sz w:val="24"/>
                <w:szCs w:val="24"/>
              </w:rPr>
            </w:pPr>
            <w:r>
              <w:rPr>
                <w:sz w:val="24"/>
                <w:szCs w:val="24"/>
              </w:rPr>
              <w:t>0</w:t>
            </w:r>
          </w:p>
        </w:tc>
      </w:tr>
      <w:tr w:rsidR="00843022" w:rsidRPr="00AE7DFC" w:rsidTr="00843022">
        <w:tc>
          <w:tcPr>
            <w:tcW w:w="8188" w:type="dxa"/>
            <w:gridSpan w:val="9"/>
          </w:tcPr>
          <w:p w:rsidR="00843022" w:rsidRPr="00AE7DFC" w:rsidRDefault="00843022" w:rsidP="00881438">
            <w:pPr>
              <w:jc w:val="center"/>
              <w:rPr>
                <w:sz w:val="24"/>
                <w:szCs w:val="24"/>
              </w:rPr>
            </w:pPr>
            <w:r w:rsidRPr="00AE7DFC">
              <w:rPr>
                <w:sz w:val="24"/>
                <w:szCs w:val="24"/>
              </w:rPr>
              <w:t>Жилищно-коммунальное хозяйство</w:t>
            </w:r>
          </w:p>
        </w:tc>
        <w:tc>
          <w:tcPr>
            <w:tcW w:w="992" w:type="dxa"/>
          </w:tcPr>
          <w:p w:rsidR="00843022" w:rsidRPr="00AE7DFC" w:rsidRDefault="00843022" w:rsidP="00881438">
            <w:pPr>
              <w:jc w:val="center"/>
              <w:rPr>
                <w:sz w:val="24"/>
                <w:szCs w:val="24"/>
              </w:rPr>
            </w:pPr>
          </w:p>
        </w:tc>
        <w:tc>
          <w:tcPr>
            <w:tcW w:w="971" w:type="dxa"/>
          </w:tcPr>
          <w:p w:rsidR="00843022" w:rsidRPr="00AE7DFC" w:rsidRDefault="00843022" w:rsidP="00881438">
            <w:pPr>
              <w:jc w:val="center"/>
              <w:rPr>
                <w:sz w:val="24"/>
                <w:szCs w:val="24"/>
              </w:rPr>
            </w:pPr>
          </w:p>
        </w:tc>
      </w:tr>
      <w:tr w:rsidR="00843022" w:rsidRPr="00AE7DFC" w:rsidTr="006F2451">
        <w:tc>
          <w:tcPr>
            <w:tcW w:w="592" w:type="dxa"/>
          </w:tcPr>
          <w:p w:rsidR="00843022" w:rsidRPr="00AE7DFC" w:rsidRDefault="00843022" w:rsidP="00881438">
            <w:pPr>
              <w:jc w:val="center"/>
              <w:rPr>
                <w:sz w:val="24"/>
                <w:szCs w:val="24"/>
              </w:rPr>
            </w:pPr>
            <w:r w:rsidRPr="00AE7DFC">
              <w:rPr>
                <w:sz w:val="24"/>
                <w:szCs w:val="24"/>
              </w:rPr>
              <w:t>11</w:t>
            </w:r>
          </w:p>
        </w:tc>
        <w:tc>
          <w:tcPr>
            <w:tcW w:w="2918" w:type="dxa"/>
          </w:tcPr>
          <w:p w:rsidR="00843022" w:rsidRPr="00AE7DFC" w:rsidRDefault="00843022" w:rsidP="00881438">
            <w:pPr>
              <w:rPr>
                <w:sz w:val="24"/>
                <w:szCs w:val="24"/>
              </w:rPr>
            </w:pPr>
            <w:r w:rsidRPr="00AE7DFC">
              <w:rPr>
                <w:sz w:val="24"/>
                <w:szCs w:val="24"/>
              </w:rPr>
              <w:t>Газовые сети</w:t>
            </w:r>
          </w:p>
        </w:tc>
        <w:tc>
          <w:tcPr>
            <w:tcW w:w="1464" w:type="dxa"/>
            <w:gridSpan w:val="2"/>
          </w:tcPr>
          <w:p w:rsidR="00843022" w:rsidRPr="00AE7DFC" w:rsidRDefault="00843022" w:rsidP="00881438">
            <w:pPr>
              <w:jc w:val="center"/>
              <w:rPr>
                <w:sz w:val="24"/>
                <w:szCs w:val="24"/>
              </w:rPr>
            </w:pPr>
            <w:r w:rsidRPr="00AE7DFC">
              <w:rPr>
                <w:sz w:val="24"/>
                <w:szCs w:val="24"/>
              </w:rPr>
              <w:t>тыс.м.</w:t>
            </w:r>
          </w:p>
        </w:tc>
        <w:tc>
          <w:tcPr>
            <w:tcW w:w="996" w:type="dxa"/>
            <w:gridSpan w:val="2"/>
          </w:tcPr>
          <w:p w:rsidR="00843022" w:rsidRPr="00AE7DFC" w:rsidRDefault="006A58D8" w:rsidP="00AB2727">
            <w:pPr>
              <w:jc w:val="center"/>
              <w:rPr>
                <w:sz w:val="24"/>
                <w:szCs w:val="24"/>
              </w:rPr>
            </w:pPr>
            <w:r>
              <w:rPr>
                <w:sz w:val="24"/>
                <w:szCs w:val="24"/>
              </w:rPr>
              <w:t>0</w:t>
            </w:r>
          </w:p>
        </w:tc>
        <w:tc>
          <w:tcPr>
            <w:tcW w:w="1226" w:type="dxa"/>
            <w:gridSpan w:val="2"/>
          </w:tcPr>
          <w:p w:rsidR="00843022" w:rsidRPr="00AE7DFC" w:rsidRDefault="006A58D8" w:rsidP="00AB2727">
            <w:pPr>
              <w:jc w:val="center"/>
              <w:rPr>
                <w:sz w:val="24"/>
                <w:szCs w:val="24"/>
              </w:rPr>
            </w:pPr>
            <w:r>
              <w:rPr>
                <w:sz w:val="24"/>
                <w:szCs w:val="24"/>
              </w:rPr>
              <w:t>0</w:t>
            </w:r>
          </w:p>
        </w:tc>
        <w:tc>
          <w:tcPr>
            <w:tcW w:w="992" w:type="dxa"/>
          </w:tcPr>
          <w:p w:rsidR="00843022" w:rsidRPr="00AE7DFC" w:rsidRDefault="006A58D8" w:rsidP="00AB2727">
            <w:pPr>
              <w:jc w:val="center"/>
              <w:rPr>
                <w:sz w:val="24"/>
                <w:szCs w:val="24"/>
              </w:rPr>
            </w:pPr>
            <w:r>
              <w:rPr>
                <w:sz w:val="24"/>
                <w:szCs w:val="24"/>
              </w:rPr>
              <w:t>0</w:t>
            </w:r>
          </w:p>
        </w:tc>
        <w:tc>
          <w:tcPr>
            <w:tcW w:w="992" w:type="dxa"/>
          </w:tcPr>
          <w:p w:rsidR="00843022" w:rsidRPr="00AE7DFC" w:rsidRDefault="006A58D8" w:rsidP="00E57685">
            <w:pPr>
              <w:jc w:val="center"/>
              <w:rPr>
                <w:sz w:val="24"/>
                <w:szCs w:val="24"/>
              </w:rPr>
            </w:pPr>
            <w:r>
              <w:rPr>
                <w:sz w:val="24"/>
                <w:szCs w:val="24"/>
              </w:rPr>
              <w:t>0</w:t>
            </w:r>
          </w:p>
        </w:tc>
        <w:tc>
          <w:tcPr>
            <w:tcW w:w="971" w:type="dxa"/>
          </w:tcPr>
          <w:p w:rsidR="00843022" w:rsidRPr="00AE7DFC" w:rsidRDefault="00843022" w:rsidP="00E57685">
            <w:pPr>
              <w:jc w:val="center"/>
              <w:rPr>
                <w:sz w:val="24"/>
                <w:szCs w:val="24"/>
              </w:rPr>
            </w:pPr>
            <w:r w:rsidRPr="00AE7DFC">
              <w:rPr>
                <w:sz w:val="24"/>
                <w:szCs w:val="24"/>
              </w:rPr>
              <w:t>14,421</w:t>
            </w:r>
          </w:p>
        </w:tc>
      </w:tr>
      <w:tr w:rsidR="00843022" w:rsidRPr="00AE7DFC" w:rsidTr="006F2451">
        <w:tc>
          <w:tcPr>
            <w:tcW w:w="592" w:type="dxa"/>
          </w:tcPr>
          <w:p w:rsidR="00843022" w:rsidRPr="00AE7DFC" w:rsidRDefault="00843022" w:rsidP="00881438">
            <w:pPr>
              <w:jc w:val="center"/>
              <w:rPr>
                <w:sz w:val="24"/>
                <w:szCs w:val="24"/>
              </w:rPr>
            </w:pPr>
            <w:r w:rsidRPr="00AE7DFC">
              <w:rPr>
                <w:sz w:val="24"/>
                <w:szCs w:val="24"/>
              </w:rPr>
              <w:t>12</w:t>
            </w:r>
          </w:p>
        </w:tc>
        <w:tc>
          <w:tcPr>
            <w:tcW w:w="2918" w:type="dxa"/>
          </w:tcPr>
          <w:p w:rsidR="00843022" w:rsidRPr="00AE7DFC" w:rsidRDefault="00843022" w:rsidP="00881438">
            <w:pPr>
              <w:rPr>
                <w:sz w:val="24"/>
                <w:szCs w:val="24"/>
              </w:rPr>
            </w:pPr>
            <w:r w:rsidRPr="00AE7DFC">
              <w:rPr>
                <w:sz w:val="24"/>
                <w:szCs w:val="24"/>
              </w:rPr>
              <w:t>Водопроводные сети</w:t>
            </w:r>
          </w:p>
        </w:tc>
        <w:tc>
          <w:tcPr>
            <w:tcW w:w="1464" w:type="dxa"/>
            <w:gridSpan w:val="2"/>
          </w:tcPr>
          <w:p w:rsidR="00843022" w:rsidRPr="00AE7DFC" w:rsidRDefault="00843022" w:rsidP="00881438">
            <w:pPr>
              <w:jc w:val="center"/>
              <w:rPr>
                <w:sz w:val="24"/>
                <w:szCs w:val="24"/>
              </w:rPr>
            </w:pPr>
            <w:r w:rsidRPr="00AE7DFC">
              <w:rPr>
                <w:sz w:val="24"/>
                <w:szCs w:val="24"/>
              </w:rPr>
              <w:t>тыс.м.</w:t>
            </w:r>
          </w:p>
        </w:tc>
        <w:tc>
          <w:tcPr>
            <w:tcW w:w="996" w:type="dxa"/>
            <w:gridSpan w:val="2"/>
          </w:tcPr>
          <w:p w:rsidR="00843022" w:rsidRPr="00AE7DFC" w:rsidRDefault="00256BDA" w:rsidP="00595092">
            <w:pPr>
              <w:jc w:val="center"/>
              <w:rPr>
                <w:sz w:val="24"/>
                <w:szCs w:val="24"/>
              </w:rPr>
            </w:pPr>
            <w:r>
              <w:rPr>
                <w:sz w:val="24"/>
                <w:szCs w:val="24"/>
              </w:rPr>
              <w:t>28,0</w:t>
            </w:r>
          </w:p>
        </w:tc>
        <w:tc>
          <w:tcPr>
            <w:tcW w:w="1226" w:type="dxa"/>
            <w:gridSpan w:val="2"/>
          </w:tcPr>
          <w:p w:rsidR="00843022" w:rsidRPr="00AE7DFC" w:rsidRDefault="00256BDA" w:rsidP="00595092">
            <w:pPr>
              <w:jc w:val="center"/>
              <w:rPr>
                <w:sz w:val="24"/>
                <w:szCs w:val="24"/>
              </w:rPr>
            </w:pPr>
            <w:r>
              <w:rPr>
                <w:sz w:val="24"/>
                <w:szCs w:val="24"/>
              </w:rPr>
              <w:t>28,0</w:t>
            </w:r>
          </w:p>
        </w:tc>
        <w:tc>
          <w:tcPr>
            <w:tcW w:w="992" w:type="dxa"/>
          </w:tcPr>
          <w:p w:rsidR="00843022" w:rsidRPr="00AE7DFC" w:rsidRDefault="00256BDA" w:rsidP="00595092">
            <w:pPr>
              <w:jc w:val="center"/>
              <w:rPr>
                <w:sz w:val="24"/>
                <w:szCs w:val="24"/>
              </w:rPr>
            </w:pPr>
            <w:r>
              <w:rPr>
                <w:sz w:val="24"/>
                <w:szCs w:val="24"/>
              </w:rPr>
              <w:t>28,0</w:t>
            </w:r>
          </w:p>
        </w:tc>
        <w:tc>
          <w:tcPr>
            <w:tcW w:w="992" w:type="dxa"/>
          </w:tcPr>
          <w:p w:rsidR="00843022" w:rsidRPr="00AE7DFC" w:rsidRDefault="00256BDA" w:rsidP="00E57685">
            <w:pPr>
              <w:jc w:val="center"/>
              <w:rPr>
                <w:sz w:val="24"/>
                <w:szCs w:val="24"/>
              </w:rPr>
            </w:pPr>
            <w:r>
              <w:rPr>
                <w:sz w:val="24"/>
                <w:szCs w:val="24"/>
              </w:rPr>
              <w:t>28,0</w:t>
            </w:r>
          </w:p>
        </w:tc>
        <w:tc>
          <w:tcPr>
            <w:tcW w:w="971" w:type="dxa"/>
          </w:tcPr>
          <w:p w:rsidR="00843022" w:rsidRPr="00AE7DFC" w:rsidRDefault="00256BDA" w:rsidP="00E57685">
            <w:pPr>
              <w:jc w:val="center"/>
              <w:rPr>
                <w:sz w:val="24"/>
                <w:szCs w:val="24"/>
              </w:rPr>
            </w:pPr>
            <w:r>
              <w:rPr>
                <w:sz w:val="24"/>
                <w:szCs w:val="24"/>
              </w:rPr>
              <w:t>28,0</w:t>
            </w:r>
          </w:p>
        </w:tc>
      </w:tr>
      <w:tr w:rsidR="00843022" w:rsidRPr="00AE7DFC" w:rsidTr="006F2451">
        <w:tc>
          <w:tcPr>
            <w:tcW w:w="592" w:type="dxa"/>
          </w:tcPr>
          <w:p w:rsidR="00843022" w:rsidRPr="00AE7DFC" w:rsidRDefault="00843022" w:rsidP="00881438">
            <w:pPr>
              <w:jc w:val="center"/>
              <w:rPr>
                <w:sz w:val="24"/>
                <w:szCs w:val="24"/>
              </w:rPr>
            </w:pPr>
            <w:r w:rsidRPr="00AE7DFC">
              <w:rPr>
                <w:sz w:val="24"/>
                <w:szCs w:val="24"/>
              </w:rPr>
              <w:t>13</w:t>
            </w:r>
          </w:p>
        </w:tc>
        <w:tc>
          <w:tcPr>
            <w:tcW w:w="2918" w:type="dxa"/>
          </w:tcPr>
          <w:p w:rsidR="00843022" w:rsidRPr="00AE7DFC" w:rsidRDefault="00843022" w:rsidP="00881438">
            <w:pPr>
              <w:rPr>
                <w:sz w:val="24"/>
                <w:szCs w:val="24"/>
              </w:rPr>
            </w:pPr>
            <w:r w:rsidRPr="00AE7DFC">
              <w:rPr>
                <w:sz w:val="24"/>
                <w:szCs w:val="24"/>
              </w:rPr>
              <w:t>Ремонт водопровода</w:t>
            </w:r>
          </w:p>
        </w:tc>
        <w:tc>
          <w:tcPr>
            <w:tcW w:w="1464" w:type="dxa"/>
            <w:gridSpan w:val="2"/>
          </w:tcPr>
          <w:p w:rsidR="00843022" w:rsidRPr="00AE7DFC" w:rsidRDefault="00843022" w:rsidP="00881438">
            <w:pPr>
              <w:jc w:val="center"/>
              <w:rPr>
                <w:sz w:val="24"/>
                <w:szCs w:val="24"/>
              </w:rPr>
            </w:pPr>
            <w:r w:rsidRPr="00AE7DFC">
              <w:rPr>
                <w:sz w:val="24"/>
                <w:szCs w:val="24"/>
              </w:rPr>
              <w:t>тыс.м.</w:t>
            </w:r>
          </w:p>
        </w:tc>
        <w:tc>
          <w:tcPr>
            <w:tcW w:w="996" w:type="dxa"/>
            <w:gridSpan w:val="2"/>
          </w:tcPr>
          <w:p w:rsidR="00843022" w:rsidRPr="00AE7DFC" w:rsidRDefault="00843022" w:rsidP="00881438">
            <w:pPr>
              <w:jc w:val="center"/>
              <w:rPr>
                <w:sz w:val="24"/>
                <w:szCs w:val="24"/>
              </w:rPr>
            </w:pPr>
            <w:r w:rsidRPr="00AE7DFC">
              <w:rPr>
                <w:sz w:val="24"/>
                <w:szCs w:val="24"/>
              </w:rPr>
              <w:t>0</w:t>
            </w:r>
          </w:p>
        </w:tc>
        <w:tc>
          <w:tcPr>
            <w:tcW w:w="1226" w:type="dxa"/>
            <w:gridSpan w:val="2"/>
          </w:tcPr>
          <w:p w:rsidR="00843022" w:rsidRPr="00AE7DFC" w:rsidRDefault="00843022" w:rsidP="00881438">
            <w:pPr>
              <w:jc w:val="center"/>
              <w:rPr>
                <w:sz w:val="24"/>
                <w:szCs w:val="24"/>
              </w:rPr>
            </w:pPr>
            <w:r w:rsidRPr="00AE7DFC">
              <w:rPr>
                <w:sz w:val="24"/>
                <w:szCs w:val="24"/>
              </w:rPr>
              <w:t>0</w:t>
            </w:r>
          </w:p>
        </w:tc>
        <w:tc>
          <w:tcPr>
            <w:tcW w:w="992" w:type="dxa"/>
          </w:tcPr>
          <w:p w:rsidR="00843022" w:rsidRPr="00AE7DFC" w:rsidRDefault="00843022" w:rsidP="00881438">
            <w:pPr>
              <w:jc w:val="center"/>
              <w:rPr>
                <w:sz w:val="24"/>
                <w:szCs w:val="24"/>
              </w:rPr>
            </w:pPr>
            <w:r w:rsidRPr="00AE7DFC">
              <w:rPr>
                <w:sz w:val="24"/>
                <w:szCs w:val="24"/>
              </w:rPr>
              <w:t>0</w:t>
            </w:r>
          </w:p>
        </w:tc>
        <w:tc>
          <w:tcPr>
            <w:tcW w:w="992" w:type="dxa"/>
          </w:tcPr>
          <w:p w:rsidR="00843022" w:rsidRPr="00AE7DFC" w:rsidRDefault="00843022" w:rsidP="00E57685">
            <w:pPr>
              <w:jc w:val="center"/>
              <w:rPr>
                <w:sz w:val="24"/>
                <w:szCs w:val="24"/>
              </w:rPr>
            </w:pPr>
            <w:r w:rsidRPr="00AE7DFC">
              <w:rPr>
                <w:sz w:val="24"/>
                <w:szCs w:val="24"/>
              </w:rPr>
              <w:t>0</w:t>
            </w:r>
          </w:p>
        </w:tc>
        <w:tc>
          <w:tcPr>
            <w:tcW w:w="971" w:type="dxa"/>
          </w:tcPr>
          <w:p w:rsidR="00843022" w:rsidRPr="00AE7DFC" w:rsidRDefault="00843022" w:rsidP="00E57685">
            <w:pPr>
              <w:jc w:val="center"/>
              <w:rPr>
                <w:sz w:val="24"/>
                <w:szCs w:val="24"/>
              </w:rPr>
            </w:pPr>
            <w:r w:rsidRPr="00AE7DFC">
              <w:rPr>
                <w:sz w:val="24"/>
                <w:szCs w:val="24"/>
              </w:rPr>
              <w:t>0</w:t>
            </w:r>
          </w:p>
        </w:tc>
      </w:tr>
      <w:tr w:rsidR="00843022" w:rsidRPr="00AE7DFC" w:rsidTr="006F2451">
        <w:tc>
          <w:tcPr>
            <w:tcW w:w="592" w:type="dxa"/>
          </w:tcPr>
          <w:p w:rsidR="00843022" w:rsidRPr="00AE7DFC" w:rsidRDefault="00843022" w:rsidP="00881438">
            <w:pPr>
              <w:jc w:val="center"/>
              <w:rPr>
                <w:sz w:val="24"/>
                <w:szCs w:val="24"/>
              </w:rPr>
            </w:pPr>
            <w:r w:rsidRPr="00AE7DFC">
              <w:rPr>
                <w:sz w:val="24"/>
                <w:szCs w:val="24"/>
              </w:rPr>
              <w:t>14</w:t>
            </w:r>
          </w:p>
        </w:tc>
        <w:tc>
          <w:tcPr>
            <w:tcW w:w="2918" w:type="dxa"/>
          </w:tcPr>
          <w:p w:rsidR="00843022" w:rsidRPr="00AE7DFC" w:rsidRDefault="00843022" w:rsidP="00881438">
            <w:pPr>
              <w:rPr>
                <w:sz w:val="24"/>
                <w:szCs w:val="24"/>
              </w:rPr>
            </w:pPr>
            <w:r w:rsidRPr="00AE7DFC">
              <w:rPr>
                <w:sz w:val="24"/>
                <w:szCs w:val="24"/>
              </w:rPr>
              <w:t>Уличное освещение</w:t>
            </w:r>
          </w:p>
        </w:tc>
        <w:tc>
          <w:tcPr>
            <w:tcW w:w="1464" w:type="dxa"/>
            <w:gridSpan w:val="2"/>
          </w:tcPr>
          <w:p w:rsidR="00843022" w:rsidRPr="00AE7DFC" w:rsidRDefault="00843022" w:rsidP="00881438">
            <w:pPr>
              <w:jc w:val="center"/>
              <w:rPr>
                <w:sz w:val="24"/>
                <w:szCs w:val="24"/>
              </w:rPr>
            </w:pPr>
            <w:r w:rsidRPr="00AE7DFC">
              <w:rPr>
                <w:sz w:val="24"/>
                <w:szCs w:val="24"/>
              </w:rPr>
              <w:t>точек освещ.</w:t>
            </w:r>
          </w:p>
        </w:tc>
        <w:tc>
          <w:tcPr>
            <w:tcW w:w="996" w:type="dxa"/>
            <w:gridSpan w:val="2"/>
          </w:tcPr>
          <w:p w:rsidR="00843022" w:rsidRPr="00AE7DFC" w:rsidRDefault="006A58D8" w:rsidP="00AB2727">
            <w:pPr>
              <w:jc w:val="center"/>
              <w:rPr>
                <w:sz w:val="24"/>
                <w:szCs w:val="24"/>
              </w:rPr>
            </w:pPr>
            <w:r>
              <w:rPr>
                <w:sz w:val="24"/>
                <w:szCs w:val="24"/>
              </w:rPr>
              <w:t>4</w:t>
            </w:r>
          </w:p>
        </w:tc>
        <w:tc>
          <w:tcPr>
            <w:tcW w:w="1226" w:type="dxa"/>
            <w:gridSpan w:val="2"/>
          </w:tcPr>
          <w:p w:rsidR="00843022" w:rsidRPr="00AE7DFC" w:rsidRDefault="006A58D8" w:rsidP="00AB2727">
            <w:pPr>
              <w:jc w:val="center"/>
              <w:rPr>
                <w:sz w:val="24"/>
                <w:szCs w:val="24"/>
              </w:rPr>
            </w:pPr>
            <w:r>
              <w:rPr>
                <w:sz w:val="24"/>
                <w:szCs w:val="24"/>
              </w:rPr>
              <w:t>6</w:t>
            </w:r>
          </w:p>
        </w:tc>
        <w:tc>
          <w:tcPr>
            <w:tcW w:w="992" w:type="dxa"/>
          </w:tcPr>
          <w:p w:rsidR="00843022" w:rsidRPr="00AE7DFC" w:rsidRDefault="006A58D8" w:rsidP="00AB2727">
            <w:pPr>
              <w:jc w:val="center"/>
              <w:rPr>
                <w:sz w:val="24"/>
                <w:szCs w:val="24"/>
              </w:rPr>
            </w:pPr>
            <w:r>
              <w:rPr>
                <w:sz w:val="24"/>
                <w:szCs w:val="24"/>
              </w:rPr>
              <w:t>10</w:t>
            </w:r>
          </w:p>
        </w:tc>
        <w:tc>
          <w:tcPr>
            <w:tcW w:w="992" w:type="dxa"/>
          </w:tcPr>
          <w:p w:rsidR="00843022" w:rsidRPr="00AE7DFC" w:rsidRDefault="00822A00" w:rsidP="00E57685">
            <w:pPr>
              <w:jc w:val="center"/>
              <w:rPr>
                <w:sz w:val="24"/>
                <w:szCs w:val="24"/>
              </w:rPr>
            </w:pPr>
            <w:r>
              <w:rPr>
                <w:sz w:val="24"/>
                <w:szCs w:val="24"/>
              </w:rPr>
              <w:t>10</w:t>
            </w:r>
          </w:p>
        </w:tc>
        <w:tc>
          <w:tcPr>
            <w:tcW w:w="971" w:type="dxa"/>
          </w:tcPr>
          <w:p w:rsidR="00843022" w:rsidRPr="00AE7DFC" w:rsidRDefault="00822A00" w:rsidP="00E57685">
            <w:pPr>
              <w:jc w:val="center"/>
              <w:rPr>
                <w:sz w:val="24"/>
                <w:szCs w:val="24"/>
              </w:rPr>
            </w:pPr>
            <w:r>
              <w:rPr>
                <w:sz w:val="24"/>
                <w:szCs w:val="24"/>
              </w:rPr>
              <w:t>10</w:t>
            </w:r>
          </w:p>
        </w:tc>
      </w:tr>
      <w:tr w:rsidR="00843022" w:rsidRPr="00AE7DFC" w:rsidTr="00843022">
        <w:tc>
          <w:tcPr>
            <w:tcW w:w="8188" w:type="dxa"/>
            <w:gridSpan w:val="9"/>
          </w:tcPr>
          <w:p w:rsidR="00843022" w:rsidRPr="00AE7DFC" w:rsidRDefault="00843022" w:rsidP="00881438">
            <w:pPr>
              <w:jc w:val="center"/>
              <w:rPr>
                <w:sz w:val="24"/>
                <w:szCs w:val="24"/>
              </w:rPr>
            </w:pPr>
            <w:r w:rsidRPr="00AE7DFC">
              <w:rPr>
                <w:sz w:val="24"/>
                <w:szCs w:val="24"/>
              </w:rPr>
              <w:t>Культура, спорт, образование</w:t>
            </w:r>
          </w:p>
        </w:tc>
        <w:tc>
          <w:tcPr>
            <w:tcW w:w="992" w:type="dxa"/>
          </w:tcPr>
          <w:p w:rsidR="00843022" w:rsidRPr="00AE7DFC" w:rsidRDefault="00843022" w:rsidP="00881438">
            <w:pPr>
              <w:jc w:val="center"/>
              <w:rPr>
                <w:sz w:val="24"/>
                <w:szCs w:val="24"/>
              </w:rPr>
            </w:pPr>
          </w:p>
        </w:tc>
        <w:tc>
          <w:tcPr>
            <w:tcW w:w="971" w:type="dxa"/>
          </w:tcPr>
          <w:p w:rsidR="00843022" w:rsidRPr="00AE7DFC" w:rsidRDefault="00843022" w:rsidP="00881438">
            <w:pPr>
              <w:jc w:val="center"/>
              <w:rPr>
                <w:sz w:val="24"/>
                <w:szCs w:val="24"/>
              </w:rPr>
            </w:pPr>
          </w:p>
        </w:tc>
      </w:tr>
      <w:tr w:rsidR="00843022" w:rsidRPr="00AE7DFC" w:rsidTr="006F2451">
        <w:tc>
          <w:tcPr>
            <w:tcW w:w="592" w:type="dxa"/>
          </w:tcPr>
          <w:p w:rsidR="00843022" w:rsidRPr="00AE7DFC" w:rsidRDefault="00843022" w:rsidP="00881438">
            <w:pPr>
              <w:jc w:val="center"/>
              <w:rPr>
                <w:sz w:val="24"/>
                <w:szCs w:val="24"/>
              </w:rPr>
            </w:pPr>
            <w:r w:rsidRPr="00AE7DFC">
              <w:rPr>
                <w:sz w:val="24"/>
                <w:szCs w:val="24"/>
              </w:rPr>
              <w:t>15</w:t>
            </w:r>
          </w:p>
        </w:tc>
        <w:tc>
          <w:tcPr>
            <w:tcW w:w="2918" w:type="dxa"/>
          </w:tcPr>
          <w:p w:rsidR="00843022" w:rsidRPr="00AE7DFC" w:rsidRDefault="00843022" w:rsidP="00881438">
            <w:pPr>
              <w:rPr>
                <w:sz w:val="24"/>
                <w:szCs w:val="24"/>
              </w:rPr>
            </w:pPr>
            <w:r w:rsidRPr="00AE7DFC">
              <w:rPr>
                <w:sz w:val="24"/>
                <w:szCs w:val="24"/>
              </w:rPr>
              <w:t>Учреждений культуры</w:t>
            </w:r>
          </w:p>
        </w:tc>
        <w:tc>
          <w:tcPr>
            <w:tcW w:w="1464" w:type="dxa"/>
            <w:gridSpan w:val="2"/>
          </w:tcPr>
          <w:p w:rsidR="00843022" w:rsidRPr="00AE7DFC" w:rsidRDefault="00843022" w:rsidP="00881438">
            <w:pPr>
              <w:jc w:val="center"/>
              <w:rPr>
                <w:sz w:val="24"/>
                <w:szCs w:val="24"/>
              </w:rPr>
            </w:pPr>
            <w:r w:rsidRPr="00AE7DFC">
              <w:rPr>
                <w:sz w:val="24"/>
                <w:szCs w:val="24"/>
              </w:rPr>
              <w:t>шт.</w:t>
            </w:r>
          </w:p>
        </w:tc>
        <w:tc>
          <w:tcPr>
            <w:tcW w:w="996" w:type="dxa"/>
            <w:gridSpan w:val="2"/>
          </w:tcPr>
          <w:p w:rsidR="00843022" w:rsidRPr="00AE7DFC" w:rsidRDefault="006A58D8" w:rsidP="00881438">
            <w:pPr>
              <w:jc w:val="center"/>
              <w:rPr>
                <w:sz w:val="24"/>
                <w:szCs w:val="24"/>
              </w:rPr>
            </w:pPr>
            <w:r>
              <w:rPr>
                <w:sz w:val="24"/>
                <w:szCs w:val="24"/>
              </w:rPr>
              <w:t>2</w:t>
            </w:r>
          </w:p>
        </w:tc>
        <w:tc>
          <w:tcPr>
            <w:tcW w:w="1226" w:type="dxa"/>
            <w:gridSpan w:val="2"/>
          </w:tcPr>
          <w:p w:rsidR="00843022" w:rsidRPr="00AE7DFC" w:rsidRDefault="006A58D8" w:rsidP="00881438">
            <w:pPr>
              <w:jc w:val="center"/>
              <w:rPr>
                <w:sz w:val="24"/>
                <w:szCs w:val="24"/>
              </w:rPr>
            </w:pPr>
            <w:r>
              <w:rPr>
                <w:sz w:val="24"/>
                <w:szCs w:val="24"/>
              </w:rPr>
              <w:t>2</w:t>
            </w:r>
          </w:p>
        </w:tc>
        <w:tc>
          <w:tcPr>
            <w:tcW w:w="992" w:type="dxa"/>
          </w:tcPr>
          <w:p w:rsidR="00843022" w:rsidRPr="00AE7DFC" w:rsidRDefault="006A58D8" w:rsidP="00881438">
            <w:pPr>
              <w:jc w:val="center"/>
              <w:rPr>
                <w:sz w:val="24"/>
                <w:szCs w:val="24"/>
              </w:rPr>
            </w:pPr>
            <w:r>
              <w:rPr>
                <w:sz w:val="24"/>
                <w:szCs w:val="24"/>
              </w:rPr>
              <w:t>2</w:t>
            </w:r>
          </w:p>
        </w:tc>
        <w:tc>
          <w:tcPr>
            <w:tcW w:w="992" w:type="dxa"/>
          </w:tcPr>
          <w:p w:rsidR="00843022" w:rsidRPr="00AE7DFC" w:rsidRDefault="006A58D8" w:rsidP="00881438">
            <w:pPr>
              <w:jc w:val="center"/>
              <w:rPr>
                <w:sz w:val="24"/>
                <w:szCs w:val="24"/>
              </w:rPr>
            </w:pPr>
            <w:r>
              <w:rPr>
                <w:sz w:val="24"/>
                <w:szCs w:val="24"/>
              </w:rPr>
              <w:t>2</w:t>
            </w:r>
          </w:p>
        </w:tc>
        <w:tc>
          <w:tcPr>
            <w:tcW w:w="971" w:type="dxa"/>
          </w:tcPr>
          <w:p w:rsidR="00843022" w:rsidRPr="00AE7DFC" w:rsidRDefault="006A58D8" w:rsidP="00881438">
            <w:pPr>
              <w:jc w:val="center"/>
              <w:rPr>
                <w:sz w:val="24"/>
                <w:szCs w:val="24"/>
              </w:rPr>
            </w:pPr>
            <w:r>
              <w:rPr>
                <w:sz w:val="24"/>
                <w:szCs w:val="24"/>
              </w:rPr>
              <w:t>2</w:t>
            </w:r>
          </w:p>
        </w:tc>
      </w:tr>
      <w:tr w:rsidR="00843022" w:rsidRPr="00AE7DFC" w:rsidTr="006F2451">
        <w:tc>
          <w:tcPr>
            <w:tcW w:w="592" w:type="dxa"/>
          </w:tcPr>
          <w:p w:rsidR="00843022" w:rsidRPr="00AE7DFC" w:rsidRDefault="00843022" w:rsidP="00881438">
            <w:pPr>
              <w:jc w:val="center"/>
              <w:rPr>
                <w:sz w:val="24"/>
                <w:szCs w:val="24"/>
              </w:rPr>
            </w:pPr>
            <w:r w:rsidRPr="00AE7DFC">
              <w:rPr>
                <w:sz w:val="24"/>
                <w:szCs w:val="24"/>
              </w:rPr>
              <w:t>16</w:t>
            </w:r>
          </w:p>
        </w:tc>
        <w:tc>
          <w:tcPr>
            <w:tcW w:w="2918" w:type="dxa"/>
          </w:tcPr>
          <w:p w:rsidR="00843022" w:rsidRPr="00AE7DFC" w:rsidRDefault="00843022" w:rsidP="00881438">
            <w:pPr>
              <w:rPr>
                <w:sz w:val="24"/>
                <w:szCs w:val="24"/>
              </w:rPr>
            </w:pPr>
            <w:r w:rsidRPr="00AE7DFC">
              <w:rPr>
                <w:sz w:val="24"/>
                <w:szCs w:val="24"/>
              </w:rPr>
              <w:t>Общедоступные библиотеки</w:t>
            </w:r>
          </w:p>
        </w:tc>
        <w:tc>
          <w:tcPr>
            <w:tcW w:w="1464" w:type="dxa"/>
            <w:gridSpan w:val="2"/>
          </w:tcPr>
          <w:p w:rsidR="00843022" w:rsidRPr="00AE7DFC" w:rsidRDefault="00843022" w:rsidP="00881438">
            <w:pPr>
              <w:jc w:val="center"/>
              <w:rPr>
                <w:sz w:val="24"/>
                <w:szCs w:val="24"/>
              </w:rPr>
            </w:pPr>
            <w:r w:rsidRPr="00AE7DFC">
              <w:rPr>
                <w:sz w:val="24"/>
                <w:szCs w:val="24"/>
              </w:rPr>
              <w:t>шт.</w:t>
            </w:r>
          </w:p>
        </w:tc>
        <w:tc>
          <w:tcPr>
            <w:tcW w:w="996" w:type="dxa"/>
            <w:gridSpan w:val="2"/>
          </w:tcPr>
          <w:p w:rsidR="00843022" w:rsidRPr="00AE7DFC" w:rsidRDefault="006A58D8" w:rsidP="00881438">
            <w:pPr>
              <w:jc w:val="center"/>
              <w:rPr>
                <w:sz w:val="24"/>
                <w:szCs w:val="24"/>
              </w:rPr>
            </w:pPr>
            <w:r>
              <w:rPr>
                <w:sz w:val="24"/>
                <w:szCs w:val="24"/>
              </w:rPr>
              <w:t>2</w:t>
            </w:r>
          </w:p>
        </w:tc>
        <w:tc>
          <w:tcPr>
            <w:tcW w:w="1226" w:type="dxa"/>
            <w:gridSpan w:val="2"/>
          </w:tcPr>
          <w:p w:rsidR="00843022" w:rsidRPr="00AE7DFC" w:rsidRDefault="006A58D8" w:rsidP="00881438">
            <w:pPr>
              <w:jc w:val="center"/>
              <w:rPr>
                <w:sz w:val="24"/>
                <w:szCs w:val="24"/>
              </w:rPr>
            </w:pPr>
            <w:r>
              <w:rPr>
                <w:sz w:val="24"/>
                <w:szCs w:val="24"/>
              </w:rPr>
              <w:t>2</w:t>
            </w:r>
          </w:p>
        </w:tc>
        <w:tc>
          <w:tcPr>
            <w:tcW w:w="992" w:type="dxa"/>
          </w:tcPr>
          <w:p w:rsidR="00843022" w:rsidRPr="00AE7DFC" w:rsidRDefault="006A58D8" w:rsidP="00881438">
            <w:pPr>
              <w:jc w:val="center"/>
              <w:rPr>
                <w:sz w:val="24"/>
                <w:szCs w:val="24"/>
              </w:rPr>
            </w:pPr>
            <w:r>
              <w:rPr>
                <w:sz w:val="24"/>
                <w:szCs w:val="24"/>
              </w:rPr>
              <w:t>2</w:t>
            </w:r>
          </w:p>
        </w:tc>
        <w:tc>
          <w:tcPr>
            <w:tcW w:w="992" w:type="dxa"/>
          </w:tcPr>
          <w:p w:rsidR="00843022" w:rsidRPr="00AE7DFC" w:rsidRDefault="006A58D8" w:rsidP="00881438">
            <w:pPr>
              <w:jc w:val="center"/>
              <w:rPr>
                <w:sz w:val="24"/>
                <w:szCs w:val="24"/>
              </w:rPr>
            </w:pPr>
            <w:r>
              <w:rPr>
                <w:sz w:val="24"/>
                <w:szCs w:val="24"/>
              </w:rPr>
              <w:t>2</w:t>
            </w:r>
          </w:p>
        </w:tc>
        <w:tc>
          <w:tcPr>
            <w:tcW w:w="971" w:type="dxa"/>
          </w:tcPr>
          <w:p w:rsidR="00843022" w:rsidRPr="00AE7DFC" w:rsidRDefault="006A58D8" w:rsidP="00881438">
            <w:pPr>
              <w:jc w:val="center"/>
              <w:rPr>
                <w:sz w:val="24"/>
                <w:szCs w:val="24"/>
              </w:rPr>
            </w:pPr>
            <w:r>
              <w:rPr>
                <w:sz w:val="24"/>
                <w:szCs w:val="24"/>
              </w:rPr>
              <w:t>2</w:t>
            </w:r>
          </w:p>
        </w:tc>
      </w:tr>
      <w:tr w:rsidR="00843022" w:rsidRPr="00AE7DFC" w:rsidTr="006F2451">
        <w:tc>
          <w:tcPr>
            <w:tcW w:w="592" w:type="dxa"/>
          </w:tcPr>
          <w:p w:rsidR="00843022" w:rsidRPr="00AE7DFC" w:rsidRDefault="00843022" w:rsidP="00881438">
            <w:pPr>
              <w:jc w:val="center"/>
              <w:rPr>
                <w:sz w:val="24"/>
                <w:szCs w:val="24"/>
              </w:rPr>
            </w:pPr>
            <w:r w:rsidRPr="00AE7DFC">
              <w:rPr>
                <w:sz w:val="24"/>
                <w:szCs w:val="24"/>
              </w:rPr>
              <w:t>17</w:t>
            </w:r>
          </w:p>
        </w:tc>
        <w:tc>
          <w:tcPr>
            <w:tcW w:w="2918" w:type="dxa"/>
          </w:tcPr>
          <w:p w:rsidR="00843022" w:rsidRPr="00AE7DFC" w:rsidRDefault="00843022" w:rsidP="00881438">
            <w:pPr>
              <w:rPr>
                <w:sz w:val="24"/>
                <w:szCs w:val="24"/>
              </w:rPr>
            </w:pPr>
            <w:r w:rsidRPr="00AE7DFC">
              <w:rPr>
                <w:sz w:val="24"/>
                <w:szCs w:val="24"/>
              </w:rPr>
              <w:t>Общеобразовательные учреждения</w:t>
            </w:r>
          </w:p>
        </w:tc>
        <w:tc>
          <w:tcPr>
            <w:tcW w:w="1464" w:type="dxa"/>
            <w:gridSpan w:val="2"/>
          </w:tcPr>
          <w:p w:rsidR="00843022" w:rsidRPr="00AE7DFC" w:rsidRDefault="00843022" w:rsidP="00881438">
            <w:pPr>
              <w:jc w:val="center"/>
              <w:rPr>
                <w:sz w:val="24"/>
                <w:szCs w:val="24"/>
              </w:rPr>
            </w:pPr>
            <w:r w:rsidRPr="00AE7DFC">
              <w:rPr>
                <w:sz w:val="24"/>
                <w:szCs w:val="24"/>
              </w:rPr>
              <w:t>шт.</w:t>
            </w:r>
          </w:p>
        </w:tc>
        <w:tc>
          <w:tcPr>
            <w:tcW w:w="996" w:type="dxa"/>
            <w:gridSpan w:val="2"/>
          </w:tcPr>
          <w:p w:rsidR="00843022" w:rsidRPr="00AE7DFC" w:rsidRDefault="00843022" w:rsidP="00881438">
            <w:pPr>
              <w:jc w:val="center"/>
              <w:rPr>
                <w:sz w:val="24"/>
                <w:szCs w:val="24"/>
              </w:rPr>
            </w:pPr>
            <w:r w:rsidRPr="00AE7DFC">
              <w:rPr>
                <w:sz w:val="24"/>
                <w:szCs w:val="24"/>
              </w:rPr>
              <w:t>2</w:t>
            </w:r>
          </w:p>
        </w:tc>
        <w:tc>
          <w:tcPr>
            <w:tcW w:w="1226" w:type="dxa"/>
            <w:gridSpan w:val="2"/>
          </w:tcPr>
          <w:p w:rsidR="00843022" w:rsidRPr="00AE7DFC" w:rsidRDefault="00843022" w:rsidP="00881438">
            <w:pPr>
              <w:jc w:val="center"/>
              <w:rPr>
                <w:sz w:val="24"/>
                <w:szCs w:val="24"/>
              </w:rPr>
            </w:pPr>
            <w:r w:rsidRPr="00AE7DFC">
              <w:rPr>
                <w:sz w:val="24"/>
                <w:szCs w:val="24"/>
              </w:rPr>
              <w:t>2</w:t>
            </w:r>
          </w:p>
        </w:tc>
        <w:tc>
          <w:tcPr>
            <w:tcW w:w="992" w:type="dxa"/>
          </w:tcPr>
          <w:p w:rsidR="00843022" w:rsidRPr="00AE7DFC" w:rsidRDefault="00843022" w:rsidP="00881438">
            <w:pPr>
              <w:jc w:val="center"/>
              <w:rPr>
                <w:sz w:val="24"/>
                <w:szCs w:val="24"/>
              </w:rPr>
            </w:pPr>
            <w:r w:rsidRPr="00AE7DFC">
              <w:rPr>
                <w:sz w:val="24"/>
                <w:szCs w:val="24"/>
              </w:rPr>
              <w:t>2</w:t>
            </w:r>
          </w:p>
        </w:tc>
        <w:tc>
          <w:tcPr>
            <w:tcW w:w="992" w:type="dxa"/>
          </w:tcPr>
          <w:p w:rsidR="00843022" w:rsidRPr="00AE7DFC" w:rsidRDefault="00843022" w:rsidP="00881438">
            <w:pPr>
              <w:jc w:val="center"/>
              <w:rPr>
                <w:sz w:val="24"/>
                <w:szCs w:val="24"/>
              </w:rPr>
            </w:pPr>
            <w:r>
              <w:rPr>
                <w:sz w:val="24"/>
                <w:szCs w:val="24"/>
              </w:rPr>
              <w:t>2</w:t>
            </w:r>
          </w:p>
        </w:tc>
        <w:tc>
          <w:tcPr>
            <w:tcW w:w="971" w:type="dxa"/>
          </w:tcPr>
          <w:p w:rsidR="00843022" w:rsidRPr="00AE7DFC" w:rsidRDefault="00843022" w:rsidP="00881438">
            <w:pPr>
              <w:jc w:val="center"/>
              <w:rPr>
                <w:sz w:val="24"/>
                <w:szCs w:val="24"/>
              </w:rPr>
            </w:pPr>
            <w:r>
              <w:rPr>
                <w:sz w:val="24"/>
                <w:szCs w:val="24"/>
              </w:rPr>
              <w:t>2</w:t>
            </w:r>
          </w:p>
        </w:tc>
      </w:tr>
      <w:tr w:rsidR="00843022" w:rsidRPr="00AE7DFC" w:rsidTr="006F2451">
        <w:tc>
          <w:tcPr>
            <w:tcW w:w="592" w:type="dxa"/>
          </w:tcPr>
          <w:p w:rsidR="00843022" w:rsidRPr="00AE7DFC" w:rsidRDefault="00843022" w:rsidP="00881438">
            <w:pPr>
              <w:jc w:val="center"/>
              <w:rPr>
                <w:sz w:val="24"/>
                <w:szCs w:val="24"/>
              </w:rPr>
            </w:pPr>
            <w:r w:rsidRPr="00AE7DFC">
              <w:rPr>
                <w:sz w:val="24"/>
                <w:szCs w:val="24"/>
              </w:rPr>
              <w:t>18</w:t>
            </w:r>
          </w:p>
        </w:tc>
        <w:tc>
          <w:tcPr>
            <w:tcW w:w="2918" w:type="dxa"/>
          </w:tcPr>
          <w:p w:rsidR="00843022" w:rsidRPr="00AE7DFC" w:rsidRDefault="00843022" w:rsidP="00881438">
            <w:pPr>
              <w:rPr>
                <w:sz w:val="24"/>
                <w:szCs w:val="24"/>
              </w:rPr>
            </w:pPr>
            <w:r w:rsidRPr="00AE7DFC">
              <w:rPr>
                <w:sz w:val="24"/>
                <w:szCs w:val="24"/>
              </w:rPr>
              <w:t>Наличие плоскостных спортивных сооружений (спортивные залы и площадки)</w:t>
            </w:r>
          </w:p>
        </w:tc>
        <w:tc>
          <w:tcPr>
            <w:tcW w:w="1464" w:type="dxa"/>
            <w:gridSpan w:val="2"/>
          </w:tcPr>
          <w:p w:rsidR="00843022" w:rsidRPr="00AE7DFC" w:rsidRDefault="00843022" w:rsidP="00881438">
            <w:pPr>
              <w:jc w:val="center"/>
              <w:rPr>
                <w:sz w:val="24"/>
                <w:szCs w:val="24"/>
              </w:rPr>
            </w:pPr>
            <w:r w:rsidRPr="00AE7DFC">
              <w:rPr>
                <w:sz w:val="24"/>
                <w:szCs w:val="24"/>
              </w:rPr>
              <w:t>шт.</w:t>
            </w:r>
          </w:p>
        </w:tc>
        <w:tc>
          <w:tcPr>
            <w:tcW w:w="996" w:type="dxa"/>
            <w:gridSpan w:val="2"/>
          </w:tcPr>
          <w:p w:rsidR="00843022" w:rsidRPr="00AE7DFC" w:rsidRDefault="006A58D8" w:rsidP="00881438">
            <w:pPr>
              <w:jc w:val="center"/>
              <w:rPr>
                <w:sz w:val="24"/>
                <w:szCs w:val="24"/>
              </w:rPr>
            </w:pPr>
            <w:r>
              <w:rPr>
                <w:sz w:val="24"/>
                <w:szCs w:val="24"/>
              </w:rPr>
              <w:t>0</w:t>
            </w:r>
          </w:p>
        </w:tc>
        <w:tc>
          <w:tcPr>
            <w:tcW w:w="1226" w:type="dxa"/>
            <w:gridSpan w:val="2"/>
          </w:tcPr>
          <w:p w:rsidR="00843022" w:rsidRPr="00AE7DFC" w:rsidRDefault="006A58D8" w:rsidP="00881438">
            <w:pPr>
              <w:jc w:val="center"/>
              <w:rPr>
                <w:sz w:val="24"/>
                <w:szCs w:val="24"/>
              </w:rPr>
            </w:pPr>
            <w:r>
              <w:rPr>
                <w:sz w:val="24"/>
                <w:szCs w:val="24"/>
              </w:rPr>
              <w:t>1</w:t>
            </w:r>
          </w:p>
        </w:tc>
        <w:tc>
          <w:tcPr>
            <w:tcW w:w="992" w:type="dxa"/>
          </w:tcPr>
          <w:p w:rsidR="00843022" w:rsidRPr="00AE7DFC" w:rsidRDefault="006A58D8" w:rsidP="00881438">
            <w:pPr>
              <w:jc w:val="center"/>
              <w:rPr>
                <w:sz w:val="24"/>
                <w:szCs w:val="24"/>
              </w:rPr>
            </w:pPr>
            <w:r>
              <w:rPr>
                <w:sz w:val="24"/>
                <w:szCs w:val="24"/>
              </w:rPr>
              <w:t>1</w:t>
            </w:r>
          </w:p>
        </w:tc>
        <w:tc>
          <w:tcPr>
            <w:tcW w:w="992" w:type="dxa"/>
          </w:tcPr>
          <w:p w:rsidR="00843022" w:rsidRPr="00AE7DFC" w:rsidRDefault="006A58D8" w:rsidP="00881438">
            <w:pPr>
              <w:jc w:val="center"/>
              <w:rPr>
                <w:sz w:val="24"/>
                <w:szCs w:val="24"/>
              </w:rPr>
            </w:pPr>
            <w:r>
              <w:rPr>
                <w:sz w:val="24"/>
                <w:szCs w:val="24"/>
              </w:rPr>
              <w:t>2</w:t>
            </w:r>
          </w:p>
        </w:tc>
        <w:tc>
          <w:tcPr>
            <w:tcW w:w="971" w:type="dxa"/>
          </w:tcPr>
          <w:p w:rsidR="00843022" w:rsidRPr="00AE7DFC" w:rsidRDefault="006A58D8" w:rsidP="00881438">
            <w:pPr>
              <w:jc w:val="center"/>
              <w:rPr>
                <w:sz w:val="24"/>
                <w:szCs w:val="24"/>
              </w:rPr>
            </w:pPr>
            <w:r>
              <w:rPr>
                <w:sz w:val="24"/>
                <w:szCs w:val="24"/>
              </w:rPr>
              <w:t>2</w:t>
            </w:r>
          </w:p>
        </w:tc>
      </w:tr>
    </w:tbl>
    <w:p w:rsidR="000105B4" w:rsidRPr="00AE7DFC" w:rsidRDefault="000105B4" w:rsidP="000105B4">
      <w:pPr>
        <w:jc w:val="center"/>
        <w:rPr>
          <w:sz w:val="24"/>
          <w:szCs w:val="24"/>
        </w:rPr>
      </w:pPr>
    </w:p>
    <w:p w:rsidR="004E2B27" w:rsidRPr="00181949" w:rsidRDefault="000105B4" w:rsidP="004E2B27">
      <w:pPr>
        <w:spacing w:line="200" w:lineRule="atLeast"/>
        <w:jc w:val="both"/>
        <w:rPr>
          <w:rFonts w:cs="Arial"/>
          <w:color w:val="000000"/>
          <w:sz w:val="28"/>
          <w:szCs w:val="28"/>
        </w:rPr>
      </w:pPr>
      <w:r w:rsidRPr="00AE7DFC">
        <w:rPr>
          <w:sz w:val="24"/>
          <w:szCs w:val="24"/>
        </w:rPr>
        <w:t xml:space="preserve"> </w:t>
      </w:r>
      <w:r w:rsidR="00535FB6" w:rsidRPr="00AE7DFC">
        <w:rPr>
          <w:sz w:val="24"/>
          <w:szCs w:val="24"/>
        </w:rPr>
        <w:br w:type="page"/>
      </w:r>
    </w:p>
    <w:p w:rsidR="00042FAA" w:rsidRPr="00042FAA" w:rsidRDefault="004E2B27" w:rsidP="000105B4">
      <w:pPr>
        <w:jc w:val="center"/>
        <w:rPr>
          <w:b/>
          <w:sz w:val="28"/>
          <w:szCs w:val="28"/>
        </w:rPr>
      </w:pPr>
      <w:r w:rsidRPr="00042FAA">
        <w:rPr>
          <w:b/>
          <w:sz w:val="28"/>
          <w:szCs w:val="28"/>
        </w:rPr>
        <w:lastRenderedPageBreak/>
        <w:t xml:space="preserve">ПОЯСНИТЕЛЬНАЯ ЗАПИСКА </w:t>
      </w:r>
    </w:p>
    <w:p w:rsidR="004E2B27" w:rsidRDefault="004E2B27" w:rsidP="000105B4">
      <w:pPr>
        <w:jc w:val="center"/>
        <w:rPr>
          <w:b/>
          <w:sz w:val="28"/>
          <w:szCs w:val="28"/>
        </w:rPr>
      </w:pPr>
      <w:r>
        <w:rPr>
          <w:b/>
          <w:sz w:val="28"/>
          <w:szCs w:val="28"/>
        </w:rPr>
        <w:t>к</w:t>
      </w:r>
      <w:r w:rsidRPr="00042FAA">
        <w:rPr>
          <w:b/>
          <w:sz w:val="28"/>
          <w:szCs w:val="28"/>
        </w:rPr>
        <w:t xml:space="preserve"> прогнозу социально-экономического развития</w:t>
      </w:r>
    </w:p>
    <w:p w:rsidR="004E2B27" w:rsidRDefault="004E2B27" w:rsidP="000105B4">
      <w:pPr>
        <w:jc w:val="center"/>
        <w:rPr>
          <w:b/>
          <w:sz w:val="28"/>
          <w:szCs w:val="28"/>
        </w:rPr>
      </w:pPr>
      <w:r>
        <w:rPr>
          <w:b/>
          <w:sz w:val="28"/>
          <w:szCs w:val="28"/>
        </w:rPr>
        <w:t xml:space="preserve"> муниципального образования </w:t>
      </w:r>
      <w:r w:rsidR="006A58D8">
        <w:rPr>
          <w:b/>
          <w:sz w:val="28"/>
          <w:szCs w:val="28"/>
        </w:rPr>
        <w:t>Красногвардейское</w:t>
      </w:r>
      <w:r>
        <w:rPr>
          <w:b/>
          <w:sz w:val="28"/>
          <w:szCs w:val="28"/>
        </w:rPr>
        <w:t xml:space="preserve"> сельское поселение</w:t>
      </w:r>
    </w:p>
    <w:p w:rsidR="000105B4" w:rsidRPr="00042FAA" w:rsidRDefault="004E2B27" w:rsidP="000105B4">
      <w:pPr>
        <w:jc w:val="center"/>
        <w:rPr>
          <w:b/>
          <w:sz w:val="28"/>
          <w:szCs w:val="28"/>
        </w:rPr>
      </w:pPr>
      <w:r>
        <w:rPr>
          <w:b/>
          <w:sz w:val="28"/>
          <w:szCs w:val="28"/>
        </w:rPr>
        <w:t>С</w:t>
      </w:r>
      <w:r w:rsidRPr="00042FAA">
        <w:rPr>
          <w:b/>
          <w:sz w:val="28"/>
          <w:szCs w:val="28"/>
        </w:rPr>
        <w:t>оветског</w:t>
      </w:r>
      <w:r>
        <w:rPr>
          <w:b/>
          <w:sz w:val="28"/>
          <w:szCs w:val="28"/>
        </w:rPr>
        <w:t>о района Республики Крым на 2018</w:t>
      </w:r>
    </w:p>
    <w:p w:rsidR="000105B4" w:rsidRPr="00042FAA" w:rsidRDefault="000105B4" w:rsidP="000105B4">
      <w:pPr>
        <w:jc w:val="center"/>
        <w:rPr>
          <w:sz w:val="28"/>
          <w:szCs w:val="28"/>
        </w:rPr>
      </w:pPr>
    </w:p>
    <w:p w:rsidR="000105B4" w:rsidRPr="00042FAA" w:rsidRDefault="000105B4" w:rsidP="00042FAA">
      <w:pPr>
        <w:ind w:firstLine="708"/>
        <w:jc w:val="both"/>
        <w:rPr>
          <w:sz w:val="28"/>
          <w:szCs w:val="28"/>
        </w:rPr>
      </w:pPr>
      <w:r w:rsidRPr="00042FAA">
        <w:rPr>
          <w:sz w:val="28"/>
          <w:szCs w:val="28"/>
        </w:rPr>
        <w:t xml:space="preserve">Прогноз социально-экономического развития </w:t>
      </w:r>
      <w:r w:rsidR="006A58D8">
        <w:rPr>
          <w:sz w:val="28"/>
          <w:szCs w:val="28"/>
        </w:rPr>
        <w:t>Красногвардейского</w:t>
      </w:r>
      <w:r w:rsidR="008E0FED" w:rsidRPr="00042FAA">
        <w:rPr>
          <w:sz w:val="28"/>
          <w:szCs w:val="28"/>
        </w:rPr>
        <w:t xml:space="preserve"> </w:t>
      </w:r>
      <w:r w:rsidR="00042FAA" w:rsidRPr="00042FAA">
        <w:rPr>
          <w:sz w:val="28"/>
          <w:szCs w:val="28"/>
        </w:rPr>
        <w:t xml:space="preserve">сельского поселения Советского </w:t>
      </w:r>
      <w:r w:rsidRPr="00042FAA">
        <w:rPr>
          <w:sz w:val="28"/>
          <w:szCs w:val="28"/>
        </w:rPr>
        <w:t>рай</w:t>
      </w:r>
      <w:r w:rsidR="006F2451">
        <w:rPr>
          <w:sz w:val="28"/>
          <w:szCs w:val="28"/>
        </w:rPr>
        <w:t>она Республики Крым на 2018</w:t>
      </w:r>
      <w:r w:rsidRPr="00042FAA">
        <w:rPr>
          <w:sz w:val="28"/>
          <w:szCs w:val="28"/>
        </w:rPr>
        <w:t xml:space="preserve"> год (далее – прогноз) разработан в соответствии с законодательством Российской Федерации и Законодательством Республики Крым. Правовой основой для его разработки являлись: </w:t>
      </w:r>
    </w:p>
    <w:p w:rsidR="009068A1" w:rsidRDefault="000105B4" w:rsidP="00042FAA">
      <w:pPr>
        <w:ind w:firstLine="708"/>
        <w:jc w:val="both"/>
        <w:rPr>
          <w:sz w:val="28"/>
          <w:szCs w:val="28"/>
        </w:rPr>
      </w:pPr>
      <w:r w:rsidRPr="00042FAA">
        <w:rPr>
          <w:sz w:val="28"/>
          <w:szCs w:val="28"/>
        </w:rPr>
        <w:t>- Бюджетный Кодекс Российской Федерации;</w:t>
      </w:r>
    </w:p>
    <w:p w:rsidR="000105B4" w:rsidRPr="00042FAA" w:rsidRDefault="000105B4" w:rsidP="00042FAA">
      <w:pPr>
        <w:ind w:firstLine="708"/>
        <w:jc w:val="both"/>
        <w:rPr>
          <w:sz w:val="28"/>
          <w:szCs w:val="28"/>
        </w:rPr>
      </w:pPr>
      <w:r w:rsidRPr="00042FAA">
        <w:rPr>
          <w:sz w:val="28"/>
          <w:szCs w:val="28"/>
        </w:rPr>
        <w:t xml:space="preserve">- Федеральный закон от 28.06.2014 № 172-ФЗ «О стратегическом планировании в Российской Федерации», </w:t>
      </w:r>
    </w:p>
    <w:p w:rsidR="000105B4" w:rsidRPr="00042FAA" w:rsidRDefault="000105B4" w:rsidP="00042FAA">
      <w:pPr>
        <w:ind w:firstLine="708"/>
        <w:jc w:val="both"/>
        <w:rPr>
          <w:sz w:val="28"/>
          <w:szCs w:val="28"/>
        </w:rPr>
      </w:pPr>
      <w:r w:rsidRPr="00042FAA">
        <w:rPr>
          <w:sz w:val="28"/>
          <w:szCs w:val="28"/>
        </w:rPr>
        <w:t xml:space="preserve">- Закон Республики Крым от 02.06.2015 № 108-ЗРК/2015 «О стратегическом планировании в Республике Крым»; </w:t>
      </w:r>
    </w:p>
    <w:p w:rsidR="000105B4" w:rsidRPr="00042FAA" w:rsidRDefault="000105B4" w:rsidP="00042FAA">
      <w:pPr>
        <w:ind w:firstLine="708"/>
        <w:jc w:val="both"/>
        <w:rPr>
          <w:sz w:val="28"/>
          <w:szCs w:val="28"/>
        </w:rPr>
      </w:pPr>
      <w:r w:rsidRPr="00042FAA">
        <w:rPr>
          <w:sz w:val="28"/>
          <w:szCs w:val="28"/>
        </w:rPr>
        <w:t xml:space="preserve">- Постановление Администрации </w:t>
      </w:r>
      <w:r w:rsidR="006A58D8">
        <w:rPr>
          <w:sz w:val="28"/>
          <w:szCs w:val="28"/>
        </w:rPr>
        <w:t>Красногвардейского</w:t>
      </w:r>
      <w:r w:rsidR="008E0FED" w:rsidRPr="00042FAA">
        <w:rPr>
          <w:sz w:val="28"/>
          <w:szCs w:val="28"/>
        </w:rPr>
        <w:t xml:space="preserve"> </w:t>
      </w:r>
      <w:r w:rsidRPr="00042FAA">
        <w:rPr>
          <w:sz w:val="28"/>
          <w:szCs w:val="28"/>
        </w:rPr>
        <w:t xml:space="preserve">сельского поселения Советского района Республики Крым от </w:t>
      </w:r>
      <w:r w:rsidR="0081146D">
        <w:rPr>
          <w:sz w:val="28"/>
          <w:szCs w:val="28"/>
        </w:rPr>
        <w:t>03.07.</w:t>
      </w:r>
      <w:r w:rsidR="0081146D" w:rsidRPr="0081146D">
        <w:rPr>
          <w:sz w:val="28"/>
          <w:szCs w:val="28"/>
        </w:rPr>
        <w:t>2017</w:t>
      </w:r>
      <w:r w:rsidRPr="0081146D">
        <w:rPr>
          <w:sz w:val="28"/>
          <w:szCs w:val="28"/>
        </w:rPr>
        <w:t xml:space="preserve">года № </w:t>
      </w:r>
      <w:r w:rsidR="0081146D" w:rsidRPr="0081146D">
        <w:rPr>
          <w:sz w:val="28"/>
          <w:szCs w:val="28"/>
        </w:rPr>
        <w:t>86</w:t>
      </w:r>
      <w:r w:rsidR="0081146D">
        <w:rPr>
          <w:sz w:val="28"/>
          <w:szCs w:val="28"/>
        </w:rPr>
        <w:t xml:space="preserve">-2 </w:t>
      </w:r>
      <w:r w:rsidRPr="00042FAA">
        <w:rPr>
          <w:sz w:val="28"/>
          <w:szCs w:val="28"/>
        </w:rPr>
        <w:t xml:space="preserve"> «Об утверждении Порядка разработки прогноза социально - экономического развития муниципального образования </w:t>
      </w:r>
      <w:r w:rsidR="006A58D8">
        <w:rPr>
          <w:sz w:val="28"/>
          <w:szCs w:val="28"/>
        </w:rPr>
        <w:t>Красногвардейского</w:t>
      </w:r>
      <w:r w:rsidR="008E0FED" w:rsidRPr="00042FAA">
        <w:rPr>
          <w:sz w:val="28"/>
          <w:szCs w:val="28"/>
        </w:rPr>
        <w:t xml:space="preserve"> </w:t>
      </w:r>
      <w:r w:rsidRPr="00042FAA">
        <w:rPr>
          <w:sz w:val="28"/>
          <w:szCs w:val="28"/>
        </w:rPr>
        <w:t>сельское поселение Советско</w:t>
      </w:r>
      <w:r w:rsidR="00042FAA" w:rsidRPr="00042FAA">
        <w:rPr>
          <w:sz w:val="28"/>
          <w:szCs w:val="28"/>
        </w:rPr>
        <w:t>го района Р</w:t>
      </w:r>
      <w:r w:rsidRPr="00042FAA">
        <w:rPr>
          <w:sz w:val="28"/>
          <w:szCs w:val="28"/>
        </w:rPr>
        <w:t>еспублики Крым на очередной финансовый год и плановый период».</w:t>
      </w:r>
    </w:p>
    <w:p w:rsidR="000105B4" w:rsidRDefault="000105B4" w:rsidP="00042FAA">
      <w:pPr>
        <w:ind w:firstLine="708"/>
        <w:jc w:val="both"/>
        <w:rPr>
          <w:sz w:val="28"/>
          <w:szCs w:val="28"/>
        </w:rPr>
      </w:pPr>
      <w:r w:rsidRPr="00042FAA">
        <w:rPr>
          <w:sz w:val="28"/>
          <w:szCs w:val="28"/>
        </w:rPr>
        <w:t>Показатели прогноза разработаны на ба</w:t>
      </w:r>
      <w:r w:rsidR="006F2451">
        <w:rPr>
          <w:sz w:val="28"/>
          <w:szCs w:val="28"/>
        </w:rPr>
        <w:t>зе статистических данных за 2016- 2017</w:t>
      </w:r>
      <w:r w:rsidRPr="00042FAA">
        <w:rPr>
          <w:sz w:val="28"/>
          <w:szCs w:val="28"/>
        </w:rPr>
        <w:t xml:space="preserve"> год с учетом тенденций, складывающихся в экономике и социальной сфере </w:t>
      </w:r>
      <w:r w:rsidR="006A58D8">
        <w:rPr>
          <w:sz w:val="28"/>
          <w:szCs w:val="28"/>
        </w:rPr>
        <w:t>Красногвардейского</w:t>
      </w:r>
      <w:r w:rsidR="008E0FED" w:rsidRPr="00042FAA">
        <w:rPr>
          <w:sz w:val="28"/>
          <w:szCs w:val="28"/>
        </w:rPr>
        <w:t xml:space="preserve"> </w:t>
      </w:r>
      <w:r w:rsidRPr="00042FAA">
        <w:rPr>
          <w:sz w:val="28"/>
          <w:szCs w:val="28"/>
        </w:rPr>
        <w:t>сельского поселения Советского района Республики Крым (далее п</w:t>
      </w:r>
      <w:r w:rsidR="006F2451">
        <w:rPr>
          <w:sz w:val="28"/>
          <w:szCs w:val="28"/>
        </w:rPr>
        <w:t>оселение) в 2017</w:t>
      </w:r>
      <w:r w:rsidRPr="00042FAA">
        <w:rPr>
          <w:sz w:val="28"/>
          <w:szCs w:val="28"/>
        </w:rPr>
        <w:t xml:space="preserve"> году. </w:t>
      </w:r>
    </w:p>
    <w:p w:rsidR="0021503F" w:rsidRPr="00042FAA" w:rsidRDefault="0021503F" w:rsidP="00042FAA">
      <w:pPr>
        <w:ind w:firstLine="708"/>
        <w:jc w:val="both"/>
        <w:rPr>
          <w:sz w:val="28"/>
          <w:szCs w:val="28"/>
        </w:rPr>
      </w:pPr>
    </w:p>
    <w:p w:rsidR="000105B4" w:rsidRDefault="000105B4" w:rsidP="00042FAA">
      <w:pPr>
        <w:jc w:val="center"/>
        <w:rPr>
          <w:b/>
          <w:sz w:val="28"/>
          <w:szCs w:val="28"/>
        </w:rPr>
      </w:pPr>
      <w:r w:rsidRPr="0081146D">
        <w:rPr>
          <w:b/>
          <w:sz w:val="28"/>
          <w:szCs w:val="28"/>
          <w:highlight w:val="yellow"/>
        </w:rPr>
        <w:t>Демографическая ситуация</w:t>
      </w:r>
    </w:p>
    <w:p w:rsidR="000105B4" w:rsidRPr="00042FAA" w:rsidRDefault="000105B4" w:rsidP="00042FAA">
      <w:pPr>
        <w:ind w:firstLine="708"/>
        <w:jc w:val="both"/>
        <w:rPr>
          <w:sz w:val="28"/>
          <w:szCs w:val="28"/>
        </w:rPr>
      </w:pPr>
      <w:r w:rsidRPr="00042FAA">
        <w:rPr>
          <w:sz w:val="28"/>
          <w:szCs w:val="28"/>
        </w:rPr>
        <w:t>По данным Переписи населения Республики Крым, проведенной Росстатом в 2014 году и с учет</w:t>
      </w:r>
      <w:r w:rsidR="00CA2A28">
        <w:rPr>
          <w:sz w:val="28"/>
          <w:szCs w:val="28"/>
        </w:rPr>
        <w:t>ом естественного прироста в 2016</w:t>
      </w:r>
      <w:r w:rsidRPr="00042FAA">
        <w:rPr>
          <w:sz w:val="28"/>
          <w:szCs w:val="28"/>
        </w:rPr>
        <w:t xml:space="preserve"> году, в </w:t>
      </w:r>
      <w:r w:rsidR="00E7509E">
        <w:rPr>
          <w:sz w:val="28"/>
          <w:szCs w:val="28"/>
        </w:rPr>
        <w:t>Красногвардейском</w:t>
      </w:r>
      <w:r w:rsidR="008E0FED" w:rsidRPr="00042FAA">
        <w:rPr>
          <w:sz w:val="28"/>
          <w:szCs w:val="28"/>
        </w:rPr>
        <w:t xml:space="preserve"> </w:t>
      </w:r>
      <w:r w:rsidRPr="00042FAA">
        <w:rPr>
          <w:sz w:val="28"/>
          <w:szCs w:val="28"/>
        </w:rPr>
        <w:t xml:space="preserve">сельском поселении проживает </w:t>
      </w:r>
      <w:r w:rsidR="00256BDA" w:rsidRPr="00256BDA">
        <w:rPr>
          <w:sz w:val="28"/>
          <w:szCs w:val="28"/>
        </w:rPr>
        <w:t>2028</w:t>
      </w:r>
      <w:r w:rsidR="00CA2A28" w:rsidRPr="00256BDA">
        <w:rPr>
          <w:sz w:val="28"/>
          <w:szCs w:val="28"/>
        </w:rPr>
        <w:t xml:space="preserve"> человек</w:t>
      </w:r>
      <w:r w:rsidR="00CA2A28">
        <w:rPr>
          <w:sz w:val="28"/>
          <w:szCs w:val="28"/>
        </w:rPr>
        <w:t>. В январе-октябре 2017</w:t>
      </w:r>
      <w:r w:rsidRPr="00042FAA">
        <w:rPr>
          <w:sz w:val="28"/>
          <w:szCs w:val="28"/>
        </w:rPr>
        <w:t xml:space="preserve">г. в сельском </w:t>
      </w:r>
      <w:r w:rsidR="009068A1">
        <w:rPr>
          <w:sz w:val="28"/>
          <w:szCs w:val="28"/>
        </w:rPr>
        <w:t xml:space="preserve">поселении родилось </w:t>
      </w:r>
      <w:r w:rsidR="0081146D">
        <w:rPr>
          <w:sz w:val="28"/>
          <w:szCs w:val="28"/>
        </w:rPr>
        <w:t>7</w:t>
      </w:r>
      <w:r w:rsidR="009068A1">
        <w:rPr>
          <w:sz w:val="28"/>
          <w:szCs w:val="28"/>
        </w:rPr>
        <w:t xml:space="preserve"> человек, умерло </w:t>
      </w:r>
      <w:r w:rsidR="00256BDA">
        <w:rPr>
          <w:sz w:val="28"/>
          <w:szCs w:val="28"/>
        </w:rPr>
        <w:t>28</w:t>
      </w:r>
      <w:r w:rsidRPr="00042FAA">
        <w:rPr>
          <w:sz w:val="28"/>
          <w:szCs w:val="28"/>
        </w:rPr>
        <w:t xml:space="preserve"> человек. Естественный прирост не увеличился. </w:t>
      </w:r>
    </w:p>
    <w:p w:rsidR="00042FAA" w:rsidRPr="00CA2A28" w:rsidRDefault="000105B4" w:rsidP="00CA2A28">
      <w:pPr>
        <w:jc w:val="center"/>
        <w:rPr>
          <w:b/>
          <w:sz w:val="28"/>
          <w:szCs w:val="28"/>
        </w:rPr>
      </w:pPr>
      <w:r w:rsidRPr="0081146D">
        <w:rPr>
          <w:b/>
          <w:sz w:val="28"/>
          <w:szCs w:val="28"/>
          <w:highlight w:val="yellow"/>
        </w:rPr>
        <w:t>Занятость населения.</w:t>
      </w:r>
    </w:p>
    <w:p w:rsidR="00042FAA" w:rsidRDefault="000105B4" w:rsidP="00042FAA">
      <w:pPr>
        <w:ind w:firstLine="708"/>
        <w:jc w:val="both"/>
        <w:rPr>
          <w:sz w:val="28"/>
          <w:szCs w:val="28"/>
        </w:rPr>
      </w:pPr>
      <w:r w:rsidRPr="00042FAA">
        <w:rPr>
          <w:sz w:val="28"/>
          <w:szCs w:val="28"/>
        </w:rPr>
        <w:t xml:space="preserve">В течение прошедшего года на постоянном контроле находилась ситуация, связанная с </w:t>
      </w:r>
      <w:r w:rsidR="00CA2A28">
        <w:rPr>
          <w:sz w:val="28"/>
          <w:szCs w:val="28"/>
        </w:rPr>
        <w:t>рынком труда. За 10 месяцев 2017</w:t>
      </w:r>
      <w:r w:rsidRPr="00042FAA">
        <w:rPr>
          <w:sz w:val="28"/>
          <w:szCs w:val="28"/>
        </w:rPr>
        <w:t xml:space="preserve"> года в Территориальное отделение Центра занятости населения в Советском районе обратились за содейств</w:t>
      </w:r>
      <w:r w:rsidR="009068A1">
        <w:rPr>
          <w:sz w:val="28"/>
          <w:szCs w:val="28"/>
        </w:rPr>
        <w:t xml:space="preserve">ием в поиске подходящей </w:t>
      </w:r>
      <w:r w:rsidR="009068A1" w:rsidRPr="0081146D">
        <w:rPr>
          <w:sz w:val="28"/>
          <w:szCs w:val="28"/>
        </w:rPr>
        <w:t xml:space="preserve">работы </w:t>
      </w:r>
      <w:r w:rsidR="0081146D">
        <w:rPr>
          <w:sz w:val="28"/>
          <w:szCs w:val="28"/>
        </w:rPr>
        <w:t>8</w:t>
      </w:r>
      <w:r w:rsidRPr="0081146D">
        <w:rPr>
          <w:sz w:val="28"/>
          <w:szCs w:val="28"/>
        </w:rPr>
        <w:t xml:space="preserve"> человек</w:t>
      </w:r>
      <w:r w:rsidRPr="00042FAA">
        <w:rPr>
          <w:sz w:val="28"/>
          <w:szCs w:val="28"/>
        </w:rPr>
        <w:t>. В отчетном периоде при содействии службы занятости н</w:t>
      </w:r>
      <w:r w:rsidR="009068A1">
        <w:rPr>
          <w:sz w:val="28"/>
          <w:szCs w:val="28"/>
        </w:rPr>
        <w:t xml:space="preserve">ашли работу (доходное занятие) </w:t>
      </w:r>
      <w:r w:rsidR="0081146D">
        <w:rPr>
          <w:sz w:val="28"/>
          <w:szCs w:val="28"/>
        </w:rPr>
        <w:t>3</w:t>
      </w:r>
      <w:r w:rsidRPr="00042FAA">
        <w:rPr>
          <w:sz w:val="28"/>
          <w:szCs w:val="28"/>
        </w:rPr>
        <w:t xml:space="preserve"> человек. За 10 месяцев </w:t>
      </w:r>
      <w:r w:rsidR="00CA2A28">
        <w:rPr>
          <w:sz w:val="28"/>
          <w:szCs w:val="28"/>
        </w:rPr>
        <w:t xml:space="preserve">2017 </w:t>
      </w:r>
      <w:r w:rsidR="00042FAA" w:rsidRPr="00042FAA">
        <w:rPr>
          <w:sz w:val="28"/>
          <w:szCs w:val="28"/>
        </w:rPr>
        <w:t xml:space="preserve">года безработными признаны </w:t>
      </w:r>
      <w:r w:rsidR="00D24BA5">
        <w:rPr>
          <w:sz w:val="28"/>
          <w:szCs w:val="28"/>
        </w:rPr>
        <w:t>5</w:t>
      </w:r>
      <w:r w:rsidRPr="00042FAA">
        <w:rPr>
          <w:sz w:val="28"/>
          <w:szCs w:val="28"/>
        </w:rPr>
        <w:t xml:space="preserve"> чел. Продолжается активная работа по дальнейшей организации временных рабочих мест и стимулированию предпринимательства за счет трансфертов, выделенных на реализацию дополнительных мер по поддержке рынка труда Республики Крым. Состояние рынка труда будет характеризоваться положительными тенденциями развития, обусловленными реализацией мер по обеспечению занятости населения.</w:t>
      </w:r>
    </w:p>
    <w:p w:rsidR="00E7509E" w:rsidRDefault="00E7509E" w:rsidP="00042FAA">
      <w:pPr>
        <w:ind w:firstLine="708"/>
        <w:jc w:val="both"/>
        <w:rPr>
          <w:sz w:val="28"/>
          <w:szCs w:val="28"/>
        </w:rPr>
      </w:pPr>
    </w:p>
    <w:p w:rsidR="00CA2A28" w:rsidRPr="00CA2A28" w:rsidRDefault="000105B4" w:rsidP="00CA2A28">
      <w:pPr>
        <w:ind w:firstLine="708"/>
        <w:jc w:val="center"/>
        <w:rPr>
          <w:b/>
          <w:sz w:val="28"/>
          <w:szCs w:val="28"/>
        </w:rPr>
      </w:pPr>
      <w:r w:rsidRPr="00256BDA">
        <w:rPr>
          <w:b/>
          <w:sz w:val="28"/>
          <w:szCs w:val="28"/>
          <w:highlight w:val="yellow"/>
        </w:rPr>
        <w:t>Рынок товаров и услуг</w:t>
      </w:r>
      <w:r w:rsidR="00866618" w:rsidRPr="00256BDA">
        <w:rPr>
          <w:b/>
          <w:sz w:val="28"/>
          <w:szCs w:val="28"/>
          <w:highlight w:val="yellow"/>
        </w:rPr>
        <w:t>.</w:t>
      </w:r>
    </w:p>
    <w:p w:rsidR="000105B4" w:rsidRDefault="000105B4" w:rsidP="00042FAA">
      <w:pPr>
        <w:ind w:firstLine="708"/>
        <w:jc w:val="both"/>
        <w:rPr>
          <w:sz w:val="28"/>
          <w:szCs w:val="28"/>
        </w:rPr>
      </w:pPr>
      <w:r w:rsidRPr="00042FAA">
        <w:rPr>
          <w:sz w:val="28"/>
          <w:szCs w:val="28"/>
        </w:rPr>
        <w:t>Потребительский рынок сельского поселения представлен всеми необходимыми видами продукции и у</w:t>
      </w:r>
      <w:r w:rsidR="00CA2A28">
        <w:rPr>
          <w:sz w:val="28"/>
          <w:szCs w:val="28"/>
        </w:rPr>
        <w:t>слуг. По состоянию на 31.1</w:t>
      </w:r>
      <w:r w:rsidR="00E7509E">
        <w:rPr>
          <w:sz w:val="28"/>
          <w:szCs w:val="28"/>
        </w:rPr>
        <w:t>0.2017</w:t>
      </w:r>
      <w:r w:rsidRPr="00042FAA">
        <w:rPr>
          <w:sz w:val="28"/>
          <w:szCs w:val="28"/>
        </w:rPr>
        <w:t xml:space="preserve"> года на</w:t>
      </w:r>
      <w:r w:rsidR="00866618">
        <w:rPr>
          <w:sz w:val="28"/>
          <w:szCs w:val="28"/>
        </w:rPr>
        <w:t xml:space="preserve"> </w:t>
      </w:r>
      <w:r w:rsidR="00866618">
        <w:rPr>
          <w:sz w:val="28"/>
          <w:szCs w:val="28"/>
        </w:rPr>
        <w:lastRenderedPageBreak/>
        <w:t xml:space="preserve">территории поселения числится </w:t>
      </w:r>
      <w:r w:rsidR="00256BDA" w:rsidRPr="00256BDA">
        <w:rPr>
          <w:sz w:val="28"/>
          <w:szCs w:val="28"/>
        </w:rPr>
        <w:t>8</w:t>
      </w:r>
      <w:r w:rsidRPr="00256BDA">
        <w:rPr>
          <w:sz w:val="28"/>
          <w:szCs w:val="28"/>
        </w:rPr>
        <w:t xml:space="preserve"> объект</w:t>
      </w:r>
      <w:r w:rsidR="00866618" w:rsidRPr="00256BDA">
        <w:rPr>
          <w:sz w:val="28"/>
          <w:szCs w:val="28"/>
        </w:rPr>
        <w:t>ов</w:t>
      </w:r>
      <w:r w:rsidRPr="00042FAA">
        <w:rPr>
          <w:sz w:val="28"/>
          <w:szCs w:val="28"/>
        </w:rPr>
        <w:t xml:space="preserve"> торговли, которые зарегистрированы в установленном порядке, торговая площадь составляет </w:t>
      </w:r>
      <w:r w:rsidR="00256BDA">
        <w:rPr>
          <w:sz w:val="28"/>
          <w:szCs w:val="28"/>
        </w:rPr>
        <w:t>2008кв.м</w:t>
      </w:r>
    </w:p>
    <w:p w:rsidR="0021503F" w:rsidRPr="00042FAA" w:rsidRDefault="0021503F" w:rsidP="00042FAA">
      <w:pPr>
        <w:ind w:firstLine="708"/>
        <w:jc w:val="both"/>
        <w:rPr>
          <w:sz w:val="28"/>
          <w:szCs w:val="28"/>
        </w:rPr>
      </w:pPr>
    </w:p>
    <w:p w:rsidR="00CA2A28" w:rsidRPr="00CA2A28" w:rsidRDefault="00866618" w:rsidP="00CA2A28">
      <w:pPr>
        <w:ind w:firstLine="708"/>
        <w:jc w:val="center"/>
        <w:rPr>
          <w:b/>
          <w:sz w:val="28"/>
          <w:szCs w:val="28"/>
        </w:rPr>
      </w:pPr>
      <w:r w:rsidRPr="0021503F">
        <w:rPr>
          <w:b/>
          <w:sz w:val="28"/>
          <w:szCs w:val="28"/>
          <w:highlight w:val="yellow"/>
        </w:rPr>
        <w:t>Сельское хозяйство.</w:t>
      </w:r>
    </w:p>
    <w:p w:rsidR="0081146D" w:rsidRDefault="00866618" w:rsidP="0081146D">
      <w:pPr>
        <w:ind w:firstLine="708"/>
        <w:jc w:val="both"/>
        <w:rPr>
          <w:sz w:val="28"/>
          <w:szCs w:val="28"/>
        </w:rPr>
      </w:pPr>
      <w:r>
        <w:rPr>
          <w:sz w:val="28"/>
          <w:szCs w:val="28"/>
        </w:rPr>
        <w:t xml:space="preserve"> </w:t>
      </w:r>
      <w:r w:rsidR="000105B4" w:rsidRPr="00042FAA">
        <w:rPr>
          <w:sz w:val="28"/>
          <w:szCs w:val="28"/>
        </w:rPr>
        <w:t xml:space="preserve">Прогноз развития сельского хозяйства разработан с учетом имеющегося в поселении потенциала и сложившихся тенденций развития предприятий агропромышленного комплекса, крестьянских (фермерских) хозяйств и хозяйств населения. </w:t>
      </w:r>
    </w:p>
    <w:p w:rsidR="0081146D" w:rsidRPr="0021503F" w:rsidRDefault="0081146D" w:rsidP="0081146D">
      <w:pPr>
        <w:ind w:firstLine="708"/>
        <w:jc w:val="both"/>
        <w:rPr>
          <w:sz w:val="28"/>
          <w:szCs w:val="28"/>
        </w:rPr>
      </w:pPr>
      <w:r w:rsidRPr="0021503F">
        <w:rPr>
          <w:sz w:val="28"/>
          <w:szCs w:val="28"/>
        </w:rPr>
        <w:t xml:space="preserve">На территории сельского поселения ведут свою деятельность: - КФХ «Лиза», КФК «Родник», КФК «Фрегат», КФК «Русса» , КФК « Токлук». </w:t>
      </w:r>
    </w:p>
    <w:p w:rsidR="00866618" w:rsidRDefault="000105B4" w:rsidP="00866618">
      <w:pPr>
        <w:ind w:firstLine="708"/>
        <w:jc w:val="both"/>
        <w:rPr>
          <w:sz w:val="28"/>
          <w:szCs w:val="28"/>
        </w:rPr>
      </w:pPr>
      <w:r w:rsidRPr="00042FAA">
        <w:rPr>
          <w:sz w:val="28"/>
          <w:szCs w:val="28"/>
        </w:rPr>
        <w:t xml:space="preserve"> В настоящее время их основная деятельность – производство зерновых культур. Производство основных видов сельхозпродукции имеет динамику роста. Вместе с тем, основными причинами относительно медленного развития сельского хозяйства остаются: низкие темпы обновления основных производственных фондов и воспроизводства природно-экологического потенциала; финансовая неустойчивость отрасли сельскохозяйственного производства, обусловленная нестабильностью рынков сельскохозяйственной продукции, сырья и продовольствия, недостаточным притоком частных инвестиций, слабым развитием сельскохозяйственного страхования; дефицит квалифицированных кадров, вызванный низким уровнем и качеством жизни в сельской местности.</w:t>
      </w:r>
    </w:p>
    <w:p w:rsidR="00CA2A28" w:rsidRPr="00CA2A28" w:rsidRDefault="000105B4" w:rsidP="00CA2A28">
      <w:pPr>
        <w:ind w:firstLine="708"/>
        <w:jc w:val="center"/>
        <w:rPr>
          <w:b/>
          <w:sz w:val="28"/>
          <w:szCs w:val="28"/>
        </w:rPr>
      </w:pPr>
      <w:r w:rsidRPr="00256BDA">
        <w:rPr>
          <w:b/>
          <w:sz w:val="28"/>
          <w:szCs w:val="28"/>
          <w:highlight w:val="yellow"/>
        </w:rPr>
        <w:t>Транспорт, дорожное хозяйство</w:t>
      </w:r>
      <w:r w:rsidR="00866618" w:rsidRPr="00256BDA">
        <w:rPr>
          <w:b/>
          <w:sz w:val="28"/>
          <w:szCs w:val="28"/>
          <w:highlight w:val="yellow"/>
        </w:rPr>
        <w:t>.</w:t>
      </w:r>
    </w:p>
    <w:p w:rsidR="009068A1" w:rsidRDefault="000105B4" w:rsidP="00866618">
      <w:pPr>
        <w:ind w:firstLine="708"/>
        <w:jc w:val="both"/>
        <w:rPr>
          <w:sz w:val="28"/>
          <w:szCs w:val="28"/>
        </w:rPr>
      </w:pPr>
      <w:r w:rsidRPr="00866618">
        <w:rPr>
          <w:sz w:val="28"/>
          <w:szCs w:val="28"/>
        </w:rPr>
        <w:t xml:space="preserve"> </w:t>
      </w:r>
      <w:r w:rsidRPr="00042FAA">
        <w:rPr>
          <w:sz w:val="28"/>
          <w:szCs w:val="28"/>
        </w:rPr>
        <w:t>Общая протяженность д</w:t>
      </w:r>
      <w:r w:rsidR="00CA2A28">
        <w:rPr>
          <w:sz w:val="28"/>
          <w:szCs w:val="28"/>
        </w:rPr>
        <w:t>орог поселения составляет в 2017</w:t>
      </w:r>
      <w:r w:rsidRPr="00042FAA">
        <w:rPr>
          <w:sz w:val="28"/>
          <w:szCs w:val="28"/>
        </w:rPr>
        <w:t xml:space="preserve"> году </w:t>
      </w:r>
      <w:r w:rsidR="00256BDA">
        <w:rPr>
          <w:sz w:val="28"/>
          <w:szCs w:val="28"/>
        </w:rPr>
        <w:t>14,85</w:t>
      </w:r>
      <w:r w:rsidRPr="00E7509E">
        <w:rPr>
          <w:sz w:val="28"/>
          <w:szCs w:val="28"/>
          <w:highlight w:val="yellow"/>
        </w:rPr>
        <w:t xml:space="preserve"> км</w:t>
      </w:r>
      <w:r w:rsidRPr="00042FAA">
        <w:rPr>
          <w:sz w:val="28"/>
          <w:szCs w:val="28"/>
        </w:rPr>
        <w:t>. Доля внутрипоселковых автомобильных дорог в сельском поселении, не отвечающих норма</w:t>
      </w:r>
      <w:r w:rsidR="00CA2A28">
        <w:rPr>
          <w:sz w:val="28"/>
          <w:szCs w:val="28"/>
        </w:rPr>
        <w:t>тивным требованиям, к концу 2016</w:t>
      </w:r>
      <w:r w:rsidRPr="00042FAA">
        <w:rPr>
          <w:sz w:val="28"/>
          <w:szCs w:val="28"/>
        </w:rPr>
        <w:t xml:space="preserve"> года составляла более 90%, в 201</w:t>
      </w:r>
      <w:r w:rsidR="00E7509E">
        <w:rPr>
          <w:sz w:val="28"/>
          <w:szCs w:val="28"/>
        </w:rPr>
        <w:t>7</w:t>
      </w:r>
      <w:r w:rsidRPr="00042FAA">
        <w:rPr>
          <w:sz w:val="28"/>
          <w:szCs w:val="28"/>
        </w:rPr>
        <w:t xml:space="preserve"> году было отремо</w:t>
      </w:r>
      <w:r w:rsidR="009068A1">
        <w:rPr>
          <w:sz w:val="28"/>
          <w:szCs w:val="28"/>
        </w:rPr>
        <w:t>нтировано дорог протяженностью 4</w:t>
      </w:r>
      <w:r w:rsidRPr="00042FAA">
        <w:rPr>
          <w:sz w:val="28"/>
          <w:szCs w:val="28"/>
        </w:rPr>
        <w:t>00 метров, что составляет 0,</w:t>
      </w:r>
      <w:r w:rsidR="009068A1">
        <w:rPr>
          <w:sz w:val="28"/>
          <w:szCs w:val="28"/>
        </w:rPr>
        <w:t>02</w:t>
      </w:r>
      <w:r w:rsidRPr="00042FAA">
        <w:rPr>
          <w:sz w:val="28"/>
          <w:szCs w:val="28"/>
        </w:rPr>
        <w:t xml:space="preserve"> % от общей протяженности дорог поселения. Однако на территории поселения существ</w:t>
      </w:r>
      <w:r w:rsidR="00535FB6">
        <w:rPr>
          <w:sz w:val="28"/>
          <w:szCs w:val="28"/>
        </w:rPr>
        <w:t>уют</w:t>
      </w:r>
      <w:r w:rsidRPr="00042FAA">
        <w:rPr>
          <w:sz w:val="28"/>
          <w:szCs w:val="28"/>
        </w:rPr>
        <w:t xml:space="preserve"> дороги, где дорожное покрытие вообще отсутств</w:t>
      </w:r>
      <w:r w:rsidR="00535FB6">
        <w:rPr>
          <w:sz w:val="28"/>
          <w:szCs w:val="28"/>
        </w:rPr>
        <w:t>ует</w:t>
      </w:r>
      <w:r w:rsidRPr="00042FAA">
        <w:rPr>
          <w:sz w:val="28"/>
          <w:szCs w:val="28"/>
        </w:rPr>
        <w:t xml:space="preserve">. </w:t>
      </w:r>
    </w:p>
    <w:p w:rsidR="009068A1" w:rsidRDefault="000105B4" w:rsidP="00866618">
      <w:pPr>
        <w:ind w:firstLine="708"/>
        <w:jc w:val="both"/>
        <w:rPr>
          <w:sz w:val="28"/>
          <w:szCs w:val="28"/>
        </w:rPr>
      </w:pPr>
      <w:r w:rsidRPr="00042FAA">
        <w:rPr>
          <w:sz w:val="28"/>
          <w:szCs w:val="28"/>
        </w:rPr>
        <w:t>Для улучшения показателей по сельскому поселению необходимо увеличение средств, выделяемых на приведение в нормативное состояние автомобильных дорог. На территории поселения нет зарегистрированных предприятий, оказывающих платные транспортные услуги.</w:t>
      </w:r>
    </w:p>
    <w:p w:rsidR="00E7509E" w:rsidRDefault="00E7509E" w:rsidP="00866618">
      <w:pPr>
        <w:ind w:firstLine="708"/>
        <w:jc w:val="both"/>
        <w:rPr>
          <w:sz w:val="28"/>
          <w:szCs w:val="28"/>
        </w:rPr>
      </w:pPr>
    </w:p>
    <w:p w:rsidR="00CA2A28" w:rsidRPr="00CA2A28" w:rsidRDefault="000105B4" w:rsidP="00CA2A28">
      <w:pPr>
        <w:ind w:firstLine="708"/>
        <w:jc w:val="center"/>
        <w:rPr>
          <w:b/>
          <w:sz w:val="28"/>
          <w:szCs w:val="28"/>
        </w:rPr>
      </w:pPr>
      <w:r w:rsidRPr="00256BDA">
        <w:rPr>
          <w:b/>
          <w:sz w:val="28"/>
          <w:szCs w:val="28"/>
          <w:highlight w:val="yellow"/>
        </w:rPr>
        <w:t>Жилищно-коммунальное хозяйство</w:t>
      </w:r>
      <w:r w:rsidRPr="00CA2A28">
        <w:rPr>
          <w:b/>
          <w:sz w:val="28"/>
          <w:szCs w:val="28"/>
        </w:rPr>
        <w:t>.</w:t>
      </w:r>
    </w:p>
    <w:p w:rsidR="009068A1" w:rsidRDefault="000105B4" w:rsidP="00866618">
      <w:pPr>
        <w:ind w:firstLine="708"/>
        <w:jc w:val="both"/>
        <w:rPr>
          <w:sz w:val="28"/>
          <w:szCs w:val="28"/>
        </w:rPr>
      </w:pPr>
      <w:r w:rsidRPr="00042FAA">
        <w:rPr>
          <w:sz w:val="28"/>
          <w:szCs w:val="28"/>
        </w:rPr>
        <w:t xml:space="preserve"> Одиночное протяжение уличной водопроводной сети </w:t>
      </w:r>
      <w:r w:rsidR="00256BDA">
        <w:rPr>
          <w:sz w:val="28"/>
          <w:szCs w:val="28"/>
        </w:rPr>
        <w:t>28000</w:t>
      </w:r>
      <w:r w:rsidRPr="00E7509E">
        <w:rPr>
          <w:sz w:val="28"/>
          <w:szCs w:val="28"/>
          <w:highlight w:val="yellow"/>
        </w:rPr>
        <w:t xml:space="preserve"> м</w:t>
      </w:r>
      <w:r w:rsidRPr="00042FAA">
        <w:rPr>
          <w:sz w:val="28"/>
          <w:szCs w:val="28"/>
        </w:rPr>
        <w:t xml:space="preserve">. С целью сбережения энергоресурсов выполняются работы по ремонту инженерной инфраструктуры. </w:t>
      </w:r>
    </w:p>
    <w:p w:rsidR="00CA2A28" w:rsidRDefault="00CA2A28" w:rsidP="00CA2A28">
      <w:pPr>
        <w:ind w:firstLine="708"/>
        <w:jc w:val="center"/>
        <w:rPr>
          <w:b/>
          <w:sz w:val="28"/>
          <w:szCs w:val="28"/>
        </w:rPr>
      </w:pPr>
      <w:r w:rsidRPr="00E7509E">
        <w:rPr>
          <w:b/>
          <w:sz w:val="28"/>
          <w:szCs w:val="28"/>
          <w:highlight w:val="yellow"/>
        </w:rPr>
        <w:t>Благостройство территории</w:t>
      </w:r>
    </w:p>
    <w:p w:rsidR="00E7509E" w:rsidRDefault="00CA2A28" w:rsidP="00CA2A28">
      <w:pPr>
        <w:ind w:firstLine="708"/>
        <w:jc w:val="both"/>
        <w:rPr>
          <w:sz w:val="28"/>
          <w:szCs w:val="28"/>
        </w:rPr>
      </w:pPr>
      <w:r w:rsidRPr="00CA2A28">
        <w:rPr>
          <w:sz w:val="28"/>
          <w:szCs w:val="28"/>
        </w:rPr>
        <w:t xml:space="preserve">На протяжении </w:t>
      </w:r>
      <w:r>
        <w:rPr>
          <w:sz w:val="28"/>
          <w:szCs w:val="28"/>
        </w:rPr>
        <w:t>10 месяцев 2017года производилась систематическая уборка территории сел от мусора</w:t>
      </w:r>
      <w:r w:rsidR="006E7CA1">
        <w:rPr>
          <w:sz w:val="28"/>
          <w:szCs w:val="28"/>
        </w:rPr>
        <w:t>, скашивалась трава</w:t>
      </w:r>
      <w:r w:rsidR="00E7509E">
        <w:rPr>
          <w:sz w:val="28"/>
          <w:szCs w:val="28"/>
        </w:rPr>
        <w:t xml:space="preserve"> и карантийные сорняки  в парковых зонах, вокруг ФАПов, школы, сельских клубов  п</w:t>
      </w:r>
      <w:r w:rsidR="006E7CA1">
        <w:rPr>
          <w:sz w:val="28"/>
          <w:szCs w:val="28"/>
        </w:rPr>
        <w:t>амятн</w:t>
      </w:r>
      <w:r w:rsidR="00E7509E">
        <w:rPr>
          <w:sz w:val="28"/>
          <w:szCs w:val="28"/>
        </w:rPr>
        <w:t>иков,</w:t>
      </w:r>
      <w:r w:rsidR="006E7CA1">
        <w:rPr>
          <w:sz w:val="28"/>
          <w:szCs w:val="28"/>
        </w:rPr>
        <w:t xml:space="preserve"> тротуаров и пешеходных дорожек. </w:t>
      </w:r>
      <w:r w:rsidR="00E7509E">
        <w:rPr>
          <w:sz w:val="28"/>
          <w:szCs w:val="28"/>
        </w:rPr>
        <w:t xml:space="preserve"> Произведена высадка саженцев в центре сел Лоховка и Красногвардейском. </w:t>
      </w:r>
      <w:r w:rsidR="006E7CA1">
        <w:rPr>
          <w:sz w:val="28"/>
          <w:szCs w:val="28"/>
        </w:rPr>
        <w:t xml:space="preserve">Проведена аккарицидная обработка кладбищ в селах </w:t>
      </w:r>
      <w:r w:rsidR="00E7509E">
        <w:rPr>
          <w:sz w:val="28"/>
          <w:szCs w:val="28"/>
        </w:rPr>
        <w:t xml:space="preserve"> поселения </w:t>
      </w:r>
      <w:r w:rsidR="006E7CA1">
        <w:rPr>
          <w:sz w:val="28"/>
          <w:szCs w:val="28"/>
        </w:rPr>
        <w:t xml:space="preserve"> и парковой зоны в с. </w:t>
      </w:r>
      <w:r w:rsidR="00E7509E">
        <w:rPr>
          <w:sz w:val="28"/>
          <w:szCs w:val="28"/>
        </w:rPr>
        <w:t>Красногвардейское. Изгота</w:t>
      </w:r>
      <w:r w:rsidR="006E7CA1">
        <w:rPr>
          <w:sz w:val="28"/>
          <w:szCs w:val="28"/>
        </w:rPr>
        <w:t>в</w:t>
      </w:r>
      <w:r w:rsidR="00E7509E">
        <w:rPr>
          <w:sz w:val="28"/>
          <w:szCs w:val="28"/>
        </w:rPr>
        <w:t>ливаются</w:t>
      </w:r>
      <w:r w:rsidR="006E7CA1">
        <w:rPr>
          <w:sz w:val="28"/>
          <w:szCs w:val="28"/>
        </w:rPr>
        <w:t xml:space="preserve"> проекты санитарных зон охраны </w:t>
      </w:r>
      <w:r w:rsidR="00E7509E">
        <w:rPr>
          <w:sz w:val="28"/>
          <w:szCs w:val="28"/>
        </w:rPr>
        <w:t>2</w:t>
      </w:r>
      <w:r w:rsidR="006E7CA1">
        <w:rPr>
          <w:sz w:val="28"/>
          <w:szCs w:val="28"/>
        </w:rPr>
        <w:t>-</w:t>
      </w:r>
      <w:r w:rsidR="00E7509E">
        <w:rPr>
          <w:sz w:val="28"/>
          <w:szCs w:val="28"/>
        </w:rPr>
        <w:t>х</w:t>
      </w:r>
      <w:r w:rsidR="006E7CA1">
        <w:rPr>
          <w:sz w:val="28"/>
          <w:szCs w:val="28"/>
        </w:rPr>
        <w:t xml:space="preserve"> скважин питьевой воды.</w:t>
      </w:r>
      <w:r w:rsidR="00E7509E">
        <w:rPr>
          <w:sz w:val="28"/>
          <w:szCs w:val="28"/>
        </w:rPr>
        <w:t xml:space="preserve"> Проводится текущий ремонт и благоустройство памятников и территория возле них.</w:t>
      </w:r>
    </w:p>
    <w:p w:rsidR="0021503F" w:rsidRDefault="0021503F" w:rsidP="00CA2A28">
      <w:pPr>
        <w:ind w:firstLine="708"/>
        <w:jc w:val="both"/>
        <w:rPr>
          <w:sz w:val="28"/>
          <w:szCs w:val="28"/>
        </w:rPr>
      </w:pPr>
    </w:p>
    <w:p w:rsidR="0021503F" w:rsidRDefault="0021503F" w:rsidP="00CA2A28">
      <w:pPr>
        <w:ind w:firstLine="708"/>
        <w:jc w:val="both"/>
        <w:rPr>
          <w:sz w:val="28"/>
          <w:szCs w:val="28"/>
        </w:rPr>
      </w:pPr>
    </w:p>
    <w:p w:rsidR="00CA2A28" w:rsidRPr="00CA2A28" w:rsidRDefault="000105B4" w:rsidP="00CA2A28">
      <w:pPr>
        <w:ind w:firstLine="708"/>
        <w:jc w:val="center"/>
        <w:rPr>
          <w:b/>
          <w:sz w:val="28"/>
          <w:szCs w:val="28"/>
        </w:rPr>
      </w:pPr>
      <w:r w:rsidRPr="00E7509E">
        <w:rPr>
          <w:b/>
          <w:sz w:val="28"/>
          <w:szCs w:val="28"/>
          <w:highlight w:val="yellow"/>
        </w:rPr>
        <w:t>Культура, спорт</w:t>
      </w:r>
      <w:r w:rsidR="009068A1" w:rsidRPr="00CA2A28">
        <w:rPr>
          <w:b/>
          <w:sz w:val="28"/>
          <w:szCs w:val="28"/>
        </w:rPr>
        <w:t>.</w:t>
      </w:r>
    </w:p>
    <w:p w:rsidR="000105B4" w:rsidRDefault="000105B4" w:rsidP="00866618">
      <w:pPr>
        <w:ind w:firstLine="708"/>
        <w:jc w:val="both"/>
        <w:rPr>
          <w:sz w:val="28"/>
          <w:szCs w:val="28"/>
        </w:rPr>
      </w:pPr>
      <w:r w:rsidRPr="00042FAA">
        <w:rPr>
          <w:sz w:val="28"/>
          <w:szCs w:val="28"/>
        </w:rPr>
        <w:t xml:space="preserve"> Особое внимание администрации сельского поселения в области культуры направлено на сохранение творческого потенциала, возрождение и сохранение народных традиций, историко-культурного наследия, развитие культурно</w:t>
      </w:r>
      <w:r w:rsidR="009068A1">
        <w:rPr>
          <w:sz w:val="28"/>
          <w:szCs w:val="28"/>
        </w:rPr>
        <w:t xml:space="preserve"> </w:t>
      </w:r>
      <w:r w:rsidRPr="00042FAA">
        <w:rPr>
          <w:sz w:val="28"/>
          <w:szCs w:val="28"/>
        </w:rPr>
        <w:t xml:space="preserve">- досуговой и творческой деятельности. На территории поселения функционируют </w:t>
      </w:r>
      <w:r w:rsidR="006A58D8">
        <w:rPr>
          <w:sz w:val="28"/>
          <w:szCs w:val="28"/>
        </w:rPr>
        <w:t>2</w:t>
      </w:r>
      <w:r w:rsidR="00535FB6">
        <w:rPr>
          <w:sz w:val="28"/>
          <w:szCs w:val="28"/>
        </w:rPr>
        <w:t xml:space="preserve"> </w:t>
      </w:r>
      <w:r w:rsidRPr="00042FAA">
        <w:rPr>
          <w:sz w:val="28"/>
          <w:szCs w:val="28"/>
        </w:rPr>
        <w:t>муниципальн</w:t>
      </w:r>
      <w:r w:rsidR="00535FB6">
        <w:rPr>
          <w:sz w:val="28"/>
          <w:szCs w:val="28"/>
        </w:rPr>
        <w:t>ых</w:t>
      </w:r>
      <w:r w:rsidRPr="00042FAA">
        <w:rPr>
          <w:sz w:val="28"/>
          <w:szCs w:val="28"/>
        </w:rPr>
        <w:t xml:space="preserve"> учреждени</w:t>
      </w:r>
      <w:r w:rsidR="00535FB6">
        <w:rPr>
          <w:sz w:val="28"/>
          <w:szCs w:val="28"/>
        </w:rPr>
        <w:t>й</w:t>
      </w:r>
      <w:r w:rsidRPr="00042FAA">
        <w:rPr>
          <w:sz w:val="28"/>
          <w:szCs w:val="28"/>
        </w:rPr>
        <w:t xml:space="preserve"> культур</w:t>
      </w:r>
      <w:r w:rsidR="00535FB6">
        <w:rPr>
          <w:sz w:val="28"/>
          <w:szCs w:val="28"/>
        </w:rPr>
        <w:t xml:space="preserve">ы, </w:t>
      </w:r>
      <w:r w:rsidR="006A58D8">
        <w:rPr>
          <w:sz w:val="28"/>
          <w:szCs w:val="28"/>
        </w:rPr>
        <w:t>2</w:t>
      </w:r>
      <w:r w:rsidR="009068A1">
        <w:rPr>
          <w:sz w:val="28"/>
          <w:szCs w:val="28"/>
        </w:rPr>
        <w:t xml:space="preserve"> общедоступн</w:t>
      </w:r>
      <w:r w:rsidR="00535FB6">
        <w:rPr>
          <w:sz w:val="28"/>
          <w:szCs w:val="28"/>
        </w:rPr>
        <w:t>ых</w:t>
      </w:r>
      <w:r w:rsidR="009068A1">
        <w:rPr>
          <w:sz w:val="28"/>
          <w:szCs w:val="28"/>
        </w:rPr>
        <w:t xml:space="preserve"> библиотек (</w:t>
      </w:r>
      <w:r w:rsidR="00535FB6">
        <w:rPr>
          <w:sz w:val="28"/>
          <w:szCs w:val="28"/>
        </w:rPr>
        <w:t>сельских</w:t>
      </w:r>
      <w:r w:rsidR="006A58D8">
        <w:rPr>
          <w:sz w:val="28"/>
          <w:szCs w:val="28"/>
        </w:rPr>
        <w:t>) и до конца 2020</w:t>
      </w:r>
      <w:r w:rsidRPr="00042FAA">
        <w:rPr>
          <w:sz w:val="28"/>
          <w:szCs w:val="28"/>
        </w:rPr>
        <w:t xml:space="preserve"> года к изменению не планируется. Среднесписочная численность работников муниципальных учреждений культуры составляет </w:t>
      </w:r>
      <w:r w:rsidR="00256BDA">
        <w:rPr>
          <w:sz w:val="28"/>
          <w:szCs w:val="28"/>
        </w:rPr>
        <w:t>7</w:t>
      </w:r>
      <w:r w:rsidRPr="00042FAA">
        <w:rPr>
          <w:sz w:val="28"/>
          <w:szCs w:val="28"/>
        </w:rPr>
        <w:t xml:space="preserve"> человек и к изменению не планируется. Среднесписочная численность р</w:t>
      </w:r>
      <w:r w:rsidR="00535FB6">
        <w:rPr>
          <w:sz w:val="28"/>
          <w:szCs w:val="28"/>
        </w:rPr>
        <w:t xml:space="preserve">аботников библиотек составляет </w:t>
      </w:r>
      <w:r w:rsidR="00256BDA">
        <w:rPr>
          <w:sz w:val="28"/>
          <w:szCs w:val="28"/>
        </w:rPr>
        <w:t>3</w:t>
      </w:r>
      <w:r w:rsidRPr="00042FAA">
        <w:rPr>
          <w:sz w:val="28"/>
          <w:szCs w:val="28"/>
        </w:rPr>
        <w:t xml:space="preserve"> человека и к изменению не планируется Платные услуги учреждениями культуры в поселении не оказываются. Развитие физической культуры и спорта в поселении является одним из основных направлений социальной политики, проводимой администрацией поселения, направленной на развитие массовой физической культуры, спорта, активного отдыха, внедрение физического воспитания в быт каждой семьи, пропаганда здорового о</w:t>
      </w:r>
      <w:r w:rsidR="00535FB6">
        <w:rPr>
          <w:sz w:val="28"/>
          <w:szCs w:val="28"/>
        </w:rPr>
        <w:t xml:space="preserve">браза жизни. В текущем году </w:t>
      </w:r>
      <w:r w:rsidR="00CA2A28">
        <w:rPr>
          <w:sz w:val="28"/>
          <w:szCs w:val="28"/>
        </w:rPr>
        <w:t xml:space="preserve">силами граждан </w:t>
      </w:r>
      <w:r w:rsidR="006A58D8">
        <w:rPr>
          <w:sz w:val="28"/>
          <w:szCs w:val="28"/>
        </w:rPr>
        <w:t xml:space="preserve"> и выделенным грантам </w:t>
      </w:r>
      <w:r w:rsidR="00535FB6">
        <w:rPr>
          <w:sz w:val="28"/>
          <w:szCs w:val="28"/>
        </w:rPr>
        <w:t>был</w:t>
      </w:r>
      <w:r w:rsidR="00CA2A28">
        <w:rPr>
          <w:sz w:val="28"/>
          <w:szCs w:val="28"/>
        </w:rPr>
        <w:t>а</w:t>
      </w:r>
      <w:r w:rsidR="00535FB6">
        <w:rPr>
          <w:sz w:val="28"/>
          <w:szCs w:val="28"/>
        </w:rPr>
        <w:t xml:space="preserve"> </w:t>
      </w:r>
      <w:r w:rsidR="00CA2A28">
        <w:rPr>
          <w:sz w:val="28"/>
          <w:szCs w:val="28"/>
        </w:rPr>
        <w:t>оборудована</w:t>
      </w:r>
      <w:r w:rsidR="00535FB6">
        <w:rPr>
          <w:sz w:val="28"/>
          <w:szCs w:val="28"/>
        </w:rPr>
        <w:t xml:space="preserve"> </w:t>
      </w:r>
      <w:r w:rsidR="006A58D8">
        <w:rPr>
          <w:sz w:val="28"/>
          <w:szCs w:val="28"/>
        </w:rPr>
        <w:t>открытая спортивная площадка</w:t>
      </w:r>
      <w:r w:rsidRPr="00042FAA">
        <w:rPr>
          <w:sz w:val="28"/>
          <w:szCs w:val="28"/>
        </w:rPr>
        <w:t xml:space="preserve"> в с.</w:t>
      </w:r>
      <w:r w:rsidR="006A58D8">
        <w:rPr>
          <w:sz w:val="28"/>
          <w:szCs w:val="28"/>
        </w:rPr>
        <w:t xml:space="preserve">Красногвардейском  и силами граждан  </w:t>
      </w:r>
      <w:r w:rsidR="00E7509E">
        <w:rPr>
          <w:sz w:val="28"/>
          <w:szCs w:val="28"/>
        </w:rPr>
        <w:t xml:space="preserve"> обустраивается стадион.</w:t>
      </w:r>
    </w:p>
    <w:p w:rsidR="004E2B27" w:rsidRDefault="004E2B27" w:rsidP="00866618">
      <w:pPr>
        <w:ind w:firstLine="708"/>
        <w:jc w:val="both"/>
        <w:rPr>
          <w:sz w:val="28"/>
          <w:szCs w:val="28"/>
        </w:rPr>
      </w:pPr>
    </w:p>
    <w:p w:rsidR="002B1FB4" w:rsidRDefault="002B1FB4" w:rsidP="000105B4"/>
    <w:sectPr w:rsidR="002B1FB4" w:rsidSect="00535FB6">
      <w:pgSz w:w="11906" w:h="16838"/>
      <w:pgMar w:top="851" w:right="567" w:bottom="567" w:left="1418" w:header="720" w:footer="7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7733" w:rsidRDefault="00D17733" w:rsidP="00D657C6">
      <w:r>
        <w:separator/>
      </w:r>
    </w:p>
  </w:endnote>
  <w:endnote w:type="continuationSeparator" w:id="0">
    <w:p w:rsidR="00D17733" w:rsidRDefault="00D17733" w:rsidP="00D65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charset w:val="CC"/>
    <w:family w:val="roman"/>
    <w:pitch w:val="variable"/>
    <w:sig w:usb0="E00002FF" w:usb1="400004FF" w:usb2="00000000" w:usb3="00000000" w:csb0="0000019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7733" w:rsidRDefault="00D17733" w:rsidP="00D657C6">
      <w:r>
        <w:separator/>
      </w:r>
    </w:p>
  </w:footnote>
  <w:footnote w:type="continuationSeparator" w:id="0">
    <w:p w:rsidR="00D17733" w:rsidRDefault="00D17733" w:rsidP="00D657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C44F3A"/>
    <w:rsid w:val="000105B4"/>
    <w:rsid w:val="00042FAA"/>
    <w:rsid w:val="00066F39"/>
    <w:rsid w:val="00081012"/>
    <w:rsid w:val="00091BDE"/>
    <w:rsid w:val="00093255"/>
    <w:rsid w:val="00167A14"/>
    <w:rsid w:val="001718D3"/>
    <w:rsid w:val="001F55D5"/>
    <w:rsid w:val="0021503F"/>
    <w:rsid w:val="002203E8"/>
    <w:rsid w:val="00237583"/>
    <w:rsid w:val="00255BE5"/>
    <w:rsid w:val="00256BDA"/>
    <w:rsid w:val="00257004"/>
    <w:rsid w:val="00262282"/>
    <w:rsid w:val="002B1FB4"/>
    <w:rsid w:val="002D085F"/>
    <w:rsid w:val="00364293"/>
    <w:rsid w:val="00393976"/>
    <w:rsid w:val="003A2712"/>
    <w:rsid w:val="00400350"/>
    <w:rsid w:val="00401982"/>
    <w:rsid w:val="00410D41"/>
    <w:rsid w:val="00452D58"/>
    <w:rsid w:val="004A064E"/>
    <w:rsid w:val="004B3A54"/>
    <w:rsid w:val="004D337B"/>
    <w:rsid w:val="004E2B27"/>
    <w:rsid w:val="00535FB6"/>
    <w:rsid w:val="00537EF9"/>
    <w:rsid w:val="00540F72"/>
    <w:rsid w:val="00583646"/>
    <w:rsid w:val="00595092"/>
    <w:rsid w:val="00621AD0"/>
    <w:rsid w:val="006A58D8"/>
    <w:rsid w:val="006E7CA1"/>
    <w:rsid w:val="006F2451"/>
    <w:rsid w:val="00705C5A"/>
    <w:rsid w:val="00716D4D"/>
    <w:rsid w:val="007447C7"/>
    <w:rsid w:val="007574D4"/>
    <w:rsid w:val="007719F4"/>
    <w:rsid w:val="0077735D"/>
    <w:rsid w:val="007A6D68"/>
    <w:rsid w:val="007E2E9C"/>
    <w:rsid w:val="0081146D"/>
    <w:rsid w:val="00822A00"/>
    <w:rsid w:val="00843022"/>
    <w:rsid w:val="00854576"/>
    <w:rsid w:val="00866618"/>
    <w:rsid w:val="008E0FED"/>
    <w:rsid w:val="008F3C62"/>
    <w:rsid w:val="009068A1"/>
    <w:rsid w:val="009230A6"/>
    <w:rsid w:val="00991491"/>
    <w:rsid w:val="009A3467"/>
    <w:rsid w:val="00A1395A"/>
    <w:rsid w:val="00A17057"/>
    <w:rsid w:val="00A33142"/>
    <w:rsid w:val="00A57574"/>
    <w:rsid w:val="00AB16DA"/>
    <w:rsid w:val="00AB2727"/>
    <w:rsid w:val="00AB4ADC"/>
    <w:rsid w:val="00AE7DFC"/>
    <w:rsid w:val="00BE3D69"/>
    <w:rsid w:val="00BE7243"/>
    <w:rsid w:val="00BF1EF9"/>
    <w:rsid w:val="00C06B5F"/>
    <w:rsid w:val="00C33B12"/>
    <w:rsid w:val="00C34207"/>
    <w:rsid w:val="00C44F3A"/>
    <w:rsid w:val="00CA2A28"/>
    <w:rsid w:val="00D17733"/>
    <w:rsid w:val="00D24BA5"/>
    <w:rsid w:val="00D657C6"/>
    <w:rsid w:val="00D707AB"/>
    <w:rsid w:val="00DA4773"/>
    <w:rsid w:val="00DC0FBC"/>
    <w:rsid w:val="00E453A8"/>
    <w:rsid w:val="00E4650B"/>
    <w:rsid w:val="00E66876"/>
    <w:rsid w:val="00E7509E"/>
    <w:rsid w:val="00E806C9"/>
    <w:rsid w:val="00EA66FD"/>
    <w:rsid w:val="00EB41D8"/>
    <w:rsid w:val="00F1773A"/>
    <w:rsid w:val="00F37083"/>
    <w:rsid w:val="00F85EFA"/>
    <w:rsid w:val="00FA2769"/>
    <w:rsid w:val="00FA2B96"/>
    <w:rsid w:val="00FD24F1"/>
    <w:rsid w:val="00FF7796"/>
    <w:rsid w:val="00FF7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81E64B"/>
  <w15:docId w15:val="{CB75A4B0-E62B-431E-9227-1666EB20E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4F3A"/>
    <w:pPr>
      <w:widowControl w:val="0"/>
      <w:autoSpaceDE w:val="0"/>
      <w:autoSpaceDN w:val="0"/>
      <w:adjustRightInd w:val="0"/>
    </w:pPr>
    <w:rPr>
      <w:rFonts w:ascii="Times New Roman" w:eastAsia="Times New Roman" w:hAnsi="Times New Roman"/>
      <w:sz w:val="20"/>
      <w:szCs w:val="20"/>
    </w:rPr>
  </w:style>
  <w:style w:type="paragraph" w:styleId="1">
    <w:name w:val="heading 1"/>
    <w:basedOn w:val="a"/>
    <w:next w:val="a"/>
    <w:link w:val="10"/>
    <w:qFormat/>
    <w:locked/>
    <w:rsid w:val="006A58D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7">
    <w:name w:val="heading 7"/>
    <w:basedOn w:val="a"/>
    <w:next w:val="a"/>
    <w:link w:val="70"/>
    <w:uiPriority w:val="99"/>
    <w:qFormat/>
    <w:rsid w:val="00D657C6"/>
    <w:pPr>
      <w:widowControl/>
      <w:suppressAutoHyphens/>
      <w:autoSpaceDE/>
      <w:autoSpaceDN/>
      <w:adjustRightInd/>
      <w:spacing w:before="240" w:after="60"/>
      <w:outlineLvl w:val="6"/>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9"/>
    <w:locked/>
    <w:rsid w:val="00D657C6"/>
    <w:rPr>
      <w:rFonts w:ascii="Times New Roman" w:hAnsi="Times New Roman" w:cs="Times New Roman"/>
      <w:sz w:val="24"/>
      <w:szCs w:val="24"/>
      <w:lang w:eastAsia="ar-SA" w:bidi="ar-SA"/>
    </w:rPr>
  </w:style>
  <w:style w:type="paragraph" w:styleId="a3">
    <w:name w:val="Normal (Web)"/>
    <w:basedOn w:val="a"/>
    <w:uiPriority w:val="99"/>
    <w:rsid w:val="00C44F3A"/>
    <w:pPr>
      <w:widowControl/>
      <w:autoSpaceDE/>
      <w:autoSpaceDN/>
      <w:adjustRightInd/>
      <w:spacing w:before="100" w:beforeAutospacing="1" w:after="100" w:afterAutospacing="1"/>
    </w:pPr>
    <w:rPr>
      <w:sz w:val="24"/>
      <w:szCs w:val="24"/>
    </w:rPr>
  </w:style>
  <w:style w:type="paragraph" w:styleId="a4">
    <w:name w:val="Body Text Indent"/>
    <w:basedOn w:val="a"/>
    <w:link w:val="a5"/>
    <w:uiPriority w:val="99"/>
    <w:semiHidden/>
    <w:rsid w:val="00C44F3A"/>
    <w:pPr>
      <w:spacing w:after="120"/>
      <w:ind w:left="283"/>
    </w:pPr>
  </w:style>
  <w:style w:type="character" w:customStyle="1" w:styleId="a5">
    <w:name w:val="Основной текст с отступом Знак"/>
    <w:basedOn w:val="a0"/>
    <w:link w:val="a4"/>
    <w:uiPriority w:val="99"/>
    <w:semiHidden/>
    <w:locked/>
    <w:rsid w:val="00C44F3A"/>
    <w:rPr>
      <w:rFonts w:ascii="Times New Roman" w:hAnsi="Times New Roman" w:cs="Times New Roman"/>
      <w:sz w:val="20"/>
      <w:szCs w:val="20"/>
      <w:lang w:eastAsia="ru-RU"/>
    </w:rPr>
  </w:style>
  <w:style w:type="character" w:customStyle="1" w:styleId="apple-converted-space">
    <w:name w:val="apple-converted-space"/>
    <w:basedOn w:val="a0"/>
    <w:uiPriority w:val="99"/>
    <w:rsid w:val="00C44F3A"/>
  </w:style>
  <w:style w:type="paragraph" w:customStyle="1" w:styleId="a6">
    <w:name w:val="Нормальный"/>
    <w:uiPriority w:val="99"/>
    <w:rsid w:val="00C44F3A"/>
    <w:pPr>
      <w:widowControl w:val="0"/>
      <w:autoSpaceDE w:val="0"/>
      <w:autoSpaceDN w:val="0"/>
      <w:adjustRightInd w:val="0"/>
    </w:pPr>
    <w:rPr>
      <w:rFonts w:ascii="Times New Roman" w:eastAsia="Times New Roman" w:hAnsi="Times New Roman"/>
      <w:color w:val="000000"/>
      <w:sz w:val="24"/>
      <w:szCs w:val="24"/>
    </w:rPr>
  </w:style>
  <w:style w:type="paragraph" w:styleId="a7">
    <w:name w:val="Balloon Text"/>
    <w:basedOn w:val="a"/>
    <w:link w:val="a8"/>
    <w:uiPriority w:val="99"/>
    <w:semiHidden/>
    <w:rsid w:val="009A3467"/>
    <w:rPr>
      <w:rFonts w:ascii="Tahoma" w:hAnsi="Tahoma" w:cs="Tahoma"/>
      <w:sz w:val="16"/>
      <w:szCs w:val="16"/>
    </w:rPr>
  </w:style>
  <w:style w:type="character" w:customStyle="1" w:styleId="a8">
    <w:name w:val="Текст выноски Знак"/>
    <w:basedOn w:val="a0"/>
    <w:link w:val="a7"/>
    <w:uiPriority w:val="99"/>
    <w:semiHidden/>
    <w:locked/>
    <w:rsid w:val="009A3467"/>
    <w:rPr>
      <w:rFonts w:ascii="Tahoma" w:hAnsi="Tahoma" w:cs="Tahoma"/>
      <w:sz w:val="16"/>
      <w:szCs w:val="16"/>
      <w:lang w:eastAsia="ru-RU"/>
    </w:rPr>
  </w:style>
  <w:style w:type="paragraph" w:styleId="a9">
    <w:name w:val="Body Text"/>
    <w:basedOn w:val="a"/>
    <w:link w:val="aa"/>
    <w:uiPriority w:val="99"/>
    <w:semiHidden/>
    <w:rsid w:val="00D657C6"/>
    <w:pPr>
      <w:spacing w:after="120"/>
    </w:pPr>
  </w:style>
  <w:style w:type="character" w:customStyle="1" w:styleId="aa">
    <w:name w:val="Основной текст Знак"/>
    <w:basedOn w:val="a0"/>
    <w:link w:val="a9"/>
    <w:uiPriority w:val="99"/>
    <w:semiHidden/>
    <w:locked/>
    <w:rsid w:val="00D657C6"/>
    <w:rPr>
      <w:rFonts w:ascii="Times New Roman" w:hAnsi="Times New Roman" w:cs="Times New Roman"/>
      <w:sz w:val="20"/>
      <w:szCs w:val="20"/>
      <w:lang w:eastAsia="ru-RU"/>
    </w:rPr>
  </w:style>
  <w:style w:type="paragraph" w:styleId="ab">
    <w:name w:val="header"/>
    <w:basedOn w:val="a"/>
    <w:link w:val="ac"/>
    <w:uiPriority w:val="99"/>
    <w:rsid w:val="00D657C6"/>
    <w:pPr>
      <w:tabs>
        <w:tab w:val="center" w:pos="4677"/>
        <w:tab w:val="right" w:pos="9355"/>
      </w:tabs>
    </w:pPr>
  </w:style>
  <w:style w:type="character" w:customStyle="1" w:styleId="ac">
    <w:name w:val="Верхний колонтитул Знак"/>
    <w:basedOn w:val="a0"/>
    <w:link w:val="ab"/>
    <w:uiPriority w:val="99"/>
    <w:locked/>
    <w:rsid w:val="00D657C6"/>
    <w:rPr>
      <w:rFonts w:ascii="Times New Roman" w:hAnsi="Times New Roman" w:cs="Times New Roman"/>
      <w:sz w:val="20"/>
      <w:szCs w:val="20"/>
      <w:lang w:eastAsia="ru-RU"/>
    </w:rPr>
  </w:style>
  <w:style w:type="character" w:styleId="ad">
    <w:name w:val="page number"/>
    <w:basedOn w:val="a0"/>
    <w:uiPriority w:val="99"/>
    <w:rsid w:val="00D657C6"/>
  </w:style>
  <w:style w:type="paragraph" w:styleId="ae">
    <w:name w:val="footnote text"/>
    <w:basedOn w:val="a"/>
    <w:link w:val="af"/>
    <w:uiPriority w:val="99"/>
    <w:semiHidden/>
    <w:rsid w:val="00D657C6"/>
    <w:pPr>
      <w:widowControl/>
      <w:autoSpaceDE/>
      <w:autoSpaceDN/>
      <w:adjustRightInd/>
    </w:pPr>
  </w:style>
  <w:style w:type="character" w:customStyle="1" w:styleId="af">
    <w:name w:val="Текст сноски Знак"/>
    <w:basedOn w:val="a0"/>
    <w:link w:val="ae"/>
    <w:uiPriority w:val="99"/>
    <w:semiHidden/>
    <w:locked/>
    <w:rsid w:val="00D657C6"/>
    <w:rPr>
      <w:rFonts w:ascii="Times New Roman" w:hAnsi="Times New Roman" w:cs="Times New Roman"/>
      <w:sz w:val="20"/>
      <w:szCs w:val="20"/>
      <w:lang w:eastAsia="ru-RU"/>
    </w:rPr>
  </w:style>
  <w:style w:type="character" w:styleId="af0">
    <w:name w:val="footnote reference"/>
    <w:basedOn w:val="a0"/>
    <w:uiPriority w:val="99"/>
    <w:semiHidden/>
    <w:rsid w:val="00D657C6"/>
    <w:rPr>
      <w:vertAlign w:val="superscript"/>
    </w:rPr>
  </w:style>
  <w:style w:type="paragraph" w:customStyle="1" w:styleId="af1">
    <w:name w:val="Прижатый влево"/>
    <w:basedOn w:val="a"/>
    <w:next w:val="a"/>
    <w:uiPriority w:val="99"/>
    <w:rsid w:val="00D657C6"/>
    <w:pPr>
      <w:widowControl/>
    </w:pPr>
    <w:rPr>
      <w:rFonts w:ascii="Arial" w:hAnsi="Arial" w:cs="Arial"/>
      <w:sz w:val="24"/>
      <w:szCs w:val="24"/>
    </w:rPr>
  </w:style>
  <w:style w:type="paragraph" w:customStyle="1" w:styleId="af2">
    <w:name w:val="Базовый"/>
    <w:uiPriority w:val="99"/>
    <w:rsid w:val="00D657C6"/>
    <w:pPr>
      <w:suppressAutoHyphens/>
      <w:spacing w:after="200" w:line="276" w:lineRule="auto"/>
    </w:pPr>
    <w:rPr>
      <w:rFonts w:eastAsia="SimSun" w:cs="Calibri"/>
      <w:color w:val="00000A"/>
      <w:lang w:eastAsia="en-US"/>
    </w:rPr>
  </w:style>
  <w:style w:type="table" w:styleId="af3">
    <w:name w:val="Table Grid"/>
    <w:basedOn w:val="a1"/>
    <w:uiPriority w:val="59"/>
    <w:locked/>
    <w:rsid w:val="000105B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Без интервала1"/>
    <w:rsid w:val="003A2712"/>
    <w:pPr>
      <w:suppressAutoHyphens/>
    </w:pPr>
    <w:rPr>
      <w:rFonts w:ascii="Times New Roman" w:eastAsia="SimSun" w:hAnsi="Times New Roman" w:cs="Lucida Sans"/>
      <w:sz w:val="24"/>
      <w:szCs w:val="24"/>
      <w:lang w:eastAsia="hi-IN" w:bidi="hi-IN"/>
    </w:rPr>
  </w:style>
  <w:style w:type="character" w:customStyle="1" w:styleId="10">
    <w:name w:val="Заголовок 1 Знак"/>
    <w:basedOn w:val="a0"/>
    <w:link w:val="1"/>
    <w:rsid w:val="006A58D8"/>
    <w:rPr>
      <w:rFonts w:asciiTheme="majorHAnsi" w:eastAsiaTheme="majorEastAsia" w:hAnsiTheme="majorHAnsi" w:cstheme="majorBidi"/>
      <w:color w:val="365F91" w:themeColor="accent1" w:themeShade="BF"/>
      <w:sz w:val="32"/>
      <w:szCs w:val="32"/>
    </w:rPr>
  </w:style>
  <w:style w:type="character" w:styleId="af4">
    <w:name w:val="Emphasis"/>
    <w:basedOn w:val="a0"/>
    <w:qFormat/>
    <w:locked/>
    <w:rsid w:val="006A58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583962">
      <w:marLeft w:val="0"/>
      <w:marRight w:val="0"/>
      <w:marTop w:val="0"/>
      <w:marBottom w:val="0"/>
      <w:divBdr>
        <w:top w:val="none" w:sz="0" w:space="0" w:color="auto"/>
        <w:left w:val="none" w:sz="0" w:space="0" w:color="auto"/>
        <w:bottom w:val="none" w:sz="0" w:space="0" w:color="auto"/>
        <w:right w:val="none" w:sz="0" w:space="0" w:color="auto"/>
      </w:divBdr>
    </w:div>
    <w:div w:id="1060665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089B5C-24E1-40E9-81DA-FD6323CC3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7</Pages>
  <Words>1609</Words>
  <Characters>9173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Чапаевский СС</Company>
  <LinksUpToDate>false</LinksUpToDate>
  <CharactersWithSpaces>10761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26</cp:revision>
  <cp:lastPrinted>2017-11-08T06:34:00Z</cp:lastPrinted>
  <dcterms:created xsi:type="dcterms:W3CDTF">2016-11-29T09:56:00Z</dcterms:created>
  <dcterms:modified xsi:type="dcterms:W3CDTF">2017-11-08T06:36:00Z</dcterms:modified>
</cp:coreProperties>
</file>